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DED" w:rsidRPr="0015133D" w:rsidRDefault="0084552F" w:rsidP="0015133D">
      <w:pPr>
        <w:tabs>
          <w:tab w:val="left" w:pos="0"/>
        </w:tabs>
        <w:spacing w:after="0" w:line="240" w:lineRule="auto"/>
        <w:jc w:val="center"/>
        <w:rPr>
          <w:rFonts w:ascii="Times New Roman" w:hAnsi="Times New Roman" w:cs="Times New Roman"/>
          <w:sz w:val="28"/>
          <w:szCs w:val="28"/>
        </w:rPr>
      </w:pPr>
      <w:r w:rsidRPr="0015133D">
        <w:rPr>
          <w:rFonts w:ascii="Times New Roman" w:eastAsia="Andale Sans UI" w:hAnsi="Times New Roman" w:cs="Times New Roman"/>
          <w:noProof/>
          <w:kern w:val="1"/>
          <w:sz w:val="28"/>
          <w:szCs w:val="28"/>
          <w:lang w:eastAsia="ru-RU"/>
        </w:rPr>
        <w:drawing>
          <wp:anchor distT="0" distB="0" distL="114300" distR="114300" simplePos="0" relativeHeight="251661312" behindDoc="0" locked="0" layoutInCell="1" allowOverlap="1" wp14:anchorId="677CB821" wp14:editId="36B0A660">
            <wp:simplePos x="0" y="0"/>
            <wp:positionH relativeFrom="column">
              <wp:posOffset>1168400</wp:posOffset>
            </wp:positionH>
            <wp:positionV relativeFrom="paragraph">
              <wp:posOffset>-135890</wp:posOffset>
            </wp:positionV>
            <wp:extent cx="358775" cy="548640"/>
            <wp:effectExtent l="0" t="0" r="3175" b="381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8775" cy="548640"/>
                    </a:xfrm>
                    <a:prstGeom prst="rect">
                      <a:avLst/>
                    </a:prstGeom>
                    <a:noFill/>
                  </pic:spPr>
                </pic:pic>
              </a:graphicData>
            </a:graphic>
            <wp14:sizeRelH relativeFrom="page">
              <wp14:pctWidth>0</wp14:pctWidth>
            </wp14:sizeRelH>
            <wp14:sizeRelV relativeFrom="page">
              <wp14:pctHeight>0</wp14:pctHeight>
            </wp14:sizeRelV>
          </wp:anchor>
        </w:drawing>
      </w:r>
    </w:p>
    <w:p w:rsidR="008C4DED" w:rsidRPr="0015133D" w:rsidRDefault="008C4DED" w:rsidP="0015133D">
      <w:pPr>
        <w:widowControl w:val="0"/>
        <w:tabs>
          <w:tab w:val="left" w:pos="0"/>
        </w:tabs>
        <w:suppressAutoHyphens/>
        <w:spacing w:after="0" w:line="240" w:lineRule="auto"/>
        <w:jc w:val="center"/>
        <w:rPr>
          <w:rFonts w:ascii="Times New Roman" w:eastAsia="Andale Sans UI" w:hAnsi="Times New Roman" w:cs="Times New Roman"/>
          <w:kern w:val="1"/>
          <w:sz w:val="28"/>
          <w:szCs w:val="28"/>
        </w:rPr>
      </w:pPr>
    </w:p>
    <w:p w:rsidR="0084552F" w:rsidRPr="0015133D" w:rsidRDefault="008C4DED" w:rsidP="0087345E">
      <w:pPr>
        <w:widowControl w:val="0"/>
        <w:tabs>
          <w:tab w:val="left" w:pos="0"/>
        </w:tabs>
        <w:suppressAutoHyphens/>
        <w:spacing w:after="0" w:line="240" w:lineRule="auto"/>
        <w:ind w:right="5237"/>
        <w:jc w:val="center"/>
        <w:rPr>
          <w:rFonts w:ascii="Times New Roman" w:eastAsia="Andale Sans UI" w:hAnsi="Times New Roman" w:cs="Times New Roman"/>
          <w:b/>
          <w:kern w:val="1"/>
          <w:sz w:val="28"/>
          <w:szCs w:val="28"/>
        </w:rPr>
      </w:pPr>
      <w:r w:rsidRPr="0015133D">
        <w:rPr>
          <w:rFonts w:ascii="Times New Roman" w:eastAsia="Andale Sans UI" w:hAnsi="Times New Roman" w:cs="Times New Roman"/>
          <w:b/>
          <w:kern w:val="1"/>
          <w:sz w:val="28"/>
          <w:szCs w:val="28"/>
        </w:rPr>
        <w:t>АДМИНИСТРАЦИЯ</w:t>
      </w:r>
    </w:p>
    <w:p w:rsidR="008C4DED" w:rsidRPr="0015133D" w:rsidRDefault="008C4DED" w:rsidP="0087345E">
      <w:pPr>
        <w:widowControl w:val="0"/>
        <w:tabs>
          <w:tab w:val="left" w:pos="0"/>
          <w:tab w:val="left" w:pos="3969"/>
        </w:tabs>
        <w:suppressAutoHyphens/>
        <w:spacing w:after="0" w:line="240" w:lineRule="auto"/>
        <w:ind w:right="5237"/>
        <w:jc w:val="center"/>
        <w:rPr>
          <w:rFonts w:ascii="Times New Roman" w:eastAsia="Andale Sans UI" w:hAnsi="Times New Roman" w:cs="Times New Roman"/>
          <w:b/>
          <w:caps/>
          <w:kern w:val="1"/>
          <w:sz w:val="28"/>
          <w:szCs w:val="28"/>
        </w:rPr>
      </w:pPr>
      <w:r w:rsidRPr="0015133D">
        <w:rPr>
          <w:rFonts w:ascii="Times New Roman" w:eastAsia="Times New Roman" w:hAnsi="Times New Roman" w:cs="Times New Roman"/>
          <w:b/>
          <w:sz w:val="28"/>
          <w:szCs w:val="28"/>
          <w:lang w:val="x-none" w:eastAsia="x-none"/>
        </w:rPr>
        <w:t>СЕЛЬСКОГО ПОСЕЛЕНИЯ</w:t>
      </w:r>
    </w:p>
    <w:p w:rsidR="008C4DED" w:rsidRPr="0015133D" w:rsidRDefault="008C4DED" w:rsidP="0087345E">
      <w:pPr>
        <w:widowControl w:val="0"/>
        <w:tabs>
          <w:tab w:val="left" w:pos="0"/>
          <w:tab w:val="left" w:pos="360"/>
        </w:tabs>
        <w:suppressAutoHyphens/>
        <w:spacing w:after="0" w:line="240" w:lineRule="auto"/>
        <w:ind w:right="5237"/>
        <w:jc w:val="center"/>
        <w:rPr>
          <w:rFonts w:ascii="Times New Roman" w:eastAsia="Andale Sans UI" w:hAnsi="Times New Roman" w:cs="Times New Roman"/>
          <w:b/>
          <w:kern w:val="1"/>
          <w:sz w:val="28"/>
          <w:szCs w:val="28"/>
        </w:rPr>
      </w:pPr>
      <w:r w:rsidRPr="0015133D">
        <w:rPr>
          <w:rFonts w:ascii="Times New Roman" w:eastAsia="Andale Sans UI" w:hAnsi="Times New Roman" w:cs="Times New Roman"/>
          <w:b/>
          <w:kern w:val="1"/>
          <w:sz w:val="28"/>
          <w:szCs w:val="28"/>
        </w:rPr>
        <w:t>БОЛЬШАЯ ГЛУШИЦА</w:t>
      </w:r>
    </w:p>
    <w:p w:rsidR="008C4DED" w:rsidRPr="0015133D" w:rsidRDefault="008C4DED" w:rsidP="0087345E">
      <w:pPr>
        <w:widowControl w:val="0"/>
        <w:tabs>
          <w:tab w:val="left" w:pos="0"/>
          <w:tab w:val="left" w:pos="360"/>
        </w:tabs>
        <w:suppressAutoHyphens/>
        <w:spacing w:after="0" w:line="240" w:lineRule="auto"/>
        <w:ind w:right="5237"/>
        <w:jc w:val="center"/>
        <w:rPr>
          <w:rFonts w:ascii="Times New Roman" w:eastAsia="Andale Sans UI" w:hAnsi="Times New Roman" w:cs="Times New Roman"/>
          <w:b/>
          <w:kern w:val="1"/>
          <w:sz w:val="28"/>
          <w:szCs w:val="28"/>
        </w:rPr>
      </w:pPr>
      <w:r w:rsidRPr="0015133D">
        <w:rPr>
          <w:rFonts w:ascii="Times New Roman" w:eastAsia="Andale Sans UI" w:hAnsi="Times New Roman" w:cs="Times New Roman"/>
          <w:b/>
          <w:kern w:val="1"/>
          <w:sz w:val="28"/>
          <w:szCs w:val="28"/>
        </w:rPr>
        <w:t>МУНИЦИПАЛЬНОГО РАЙОНА</w:t>
      </w:r>
    </w:p>
    <w:p w:rsidR="008C4DED" w:rsidRPr="0015133D" w:rsidRDefault="008C4DED" w:rsidP="0087345E">
      <w:pPr>
        <w:widowControl w:val="0"/>
        <w:tabs>
          <w:tab w:val="left" w:pos="0"/>
          <w:tab w:val="left" w:pos="360"/>
        </w:tabs>
        <w:suppressAutoHyphens/>
        <w:spacing w:after="0" w:line="240" w:lineRule="auto"/>
        <w:ind w:right="5237"/>
        <w:jc w:val="center"/>
        <w:rPr>
          <w:rFonts w:ascii="Times New Roman" w:eastAsia="Andale Sans UI" w:hAnsi="Times New Roman" w:cs="Times New Roman"/>
          <w:b/>
          <w:kern w:val="1"/>
          <w:sz w:val="28"/>
          <w:szCs w:val="28"/>
        </w:rPr>
      </w:pPr>
      <w:r w:rsidRPr="0015133D">
        <w:rPr>
          <w:rFonts w:ascii="Times New Roman" w:eastAsia="Andale Sans UI" w:hAnsi="Times New Roman" w:cs="Times New Roman"/>
          <w:b/>
          <w:kern w:val="1"/>
          <w:sz w:val="28"/>
          <w:szCs w:val="28"/>
        </w:rPr>
        <w:t>БОЛЬШЕГЛУШИЦКИЙ</w:t>
      </w:r>
    </w:p>
    <w:p w:rsidR="008C4DED" w:rsidRPr="0015133D" w:rsidRDefault="008C4DED" w:rsidP="0087345E">
      <w:pPr>
        <w:widowControl w:val="0"/>
        <w:tabs>
          <w:tab w:val="left" w:pos="0"/>
          <w:tab w:val="left" w:pos="360"/>
        </w:tabs>
        <w:suppressAutoHyphens/>
        <w:spacing w:after="0" w:line="240" w:lineRule="auto"/>
        <w:ind w:right="5237"/>
        <w:jc w:val="center"/>
        <w:rPr>
          <w:rFonts w:ascii="Times New Roman" w:eastAsia="Andale Sans UI" w:hAnsi="Times New Roman" w:cs="Times New Roman"/>
          <w:b/>
          <w:kern w:val="1"/>
          <w:sz w:val="28"/>
          <w:szCs w:val="28"/>
        </w:rPr>
      </w:pPr>
      <w:r w:rsidRPr="0015133D">
        <w:rPr>
          <w:rFonts w:ascii="Times New Roman" w:eastAsia="Andale Sans UI" w:hAnsi="Times New Roman" w:cs="Times New Roman"/>
          <w:b/>
          <w:kern w:val="1"/>
          <w:sz w:val="28"/>
          <w:szCs w:val="28"/>
        </w:rPr>
        <w:t>САМАРСКОЙ ОБЛАСТИ</w:t>
      </w:r>
    </w:p>
    <w:p w:rsidR="008C4DED" w:rsidRPr="0015133D" w:rsidRDefault="0087345E" w:rsidP="0087345E">
      <w:pPr>
        <w:widowControl w:val="0"/>
        <w:tabs>
          <w:tab w:val="left" w:pos="0"/>
          <w:tab w:val="left" w:pos="360"/>
        </w:tabs>
        <w:suppressAutoHyphens/>
        <w:spacing w:after="0" w:line="240" w:lineRule="auto"/>
        <w:ind w:right="5237"/>
        <w:jc w:val="center"/>
        <w:rPr>
          <w:rFonts w:ascii="Times New Roman" w:eastAsia="Andale Sans UI" w:hAnsi="Times New Roman" w:cs="Times New Roman"/>
          <w:b/>
          <w:kern w:val="1"/>
          <w:sz w:val="28"/>
          <w:szCs w:val="28"/>
        </w:rPr>
      </w:pPr>
      <w:r>
        <w:rPr>
          <w:rFonts w:ascii="Times New Roman" w:eastAsia="Andale Sans UI" w:hAnsi="Times New Roman" w:cs="Times New Roman"/>
          <w:b/>
          <w:kern w:val="1"/>
          <w:sz w:val="28"/>
          <w:szCs w:val="28"/>
        </w:rPr>
        <w:t>__________________________</w:t>
      </w:r>
    </w:p>
    <w:p w:rsidR="008C4DED" w:rsidRPr="0015133D" w:rsidRDefault="008C4DED" w:rsidP="0087345E">
      <w:pPr>
        <w:widowControl w:val="0"/>
        <w:tabs>
          <w:tab w:val="left" w:pos="0"/>
          <w:tab w:val="left" w:pos="360"/>
        </w:tabs>
        <w:suppressAutoHyphens/>
        <w:spacing w:after="0" w:line="240" w:lineRule="auto"/>
        <w:ind w:right="5237"/>
        <w:jc w:val="center"/>
        <w:rPr>
          <w:rFonts w:ascii="Times New Roman" w:eastAsia="Andale Sans UI" w:hAnsi="Times New Roman" w:cs="Times New Roman"/>
          <w:b/>
          <w:kern w:val="1"/>
          <w:sz w:val="28"/>
          <w:szCs w:val="28"/>
        </w:rPr>
      </w:pPr>
      <w:r w:rsidRPr="0015133D">
        <w:rPr>
          <w:rFonts w:ascii="Times New Roman" w:eastAsia="Andale Sans UI" w:hAnsi="Times New Roman" w:cs="Times New Roman"/>
          <w:b/>
          <w:kern w:val="1"/>
          <w:sz w:val="28"/>
          <w:szCs w:val="28"/>
        </w:rPr>
        <w:t>ПОСТАНОВЛЕНИЕ</w:t>
      </w:r>
    </w:p>
    <w:p w:rsidR="008C4DED" w:rsidRPr="0015133D" w:rsidRDefault="0087345E" w:rsidP="0087345E">
      <w:pPr>
        <w:widowControl w:val="0"/>
        <w:tabs>
          <w:tab w:val="left" w:pos="0"/>
        </w:tabs>
        <w:suppressAutoHyphens/>
        <w:spacing w:after="0" w:line="240" w:lineRule="auto"/>
        <w:ind w:right="5237"/>
        <w:jc w:val="center"/>
        <w:rPr>
          <w:rFonts w:ascii="Times New Roman" w:eastAsia="Andale Sans UI" w:hAnsi="Times New Roman" w:cs="Times New Roman"/>
          <w:b/>
          <w:kern w:val="1"/>
          <w:sz w:val="28"/>
          <w:szCs w:val="28"/>
        </w:rPr>
      </w:pPr>
      <w:r w:rsidRPr="0015133D">
        <w:rPr>
          <w:rFonts w:ascii="Times New Roman" w:eastAsia="Andale Sans UI" w:hAnsi="Times New Roman" w:cs="Times New Roman"/>
          <w:b/>
          <w:kern w:val="1"/>
          <w:sz w:val="28"/>
          <w:szCs w:val="28"/>
        </w:rPr>
        <w:t>№</w:t>
      </w:r>
      <w:r>
        <w:rPr>
          <w:rFonts w:ascii="Times New Roman" w:eastAsia="Andale Sans UI" w:hAnsi="Times New Roman" w:cs="Times New Roman"/>
          <w:b/>
          <w:kern w:val="1"/>
          <w:sz w:val="28"/>
          <w:szCs w:val="28"/>
        </w:rPr>
        <w:t xml:space="preserve"> 95 </w:t>
      </w:r>
      <w:r w:rsidR="008C4DED" w:rsidRPr="0015133D">
        <w:rPr>
          <w:rFonts w:ascii="Times New Roman" w:eastAsia="Andale Sans UI" w:hAnsi="Times New Roman" w:cs="Times New Roman"/>
          <w:b/>
          <w:kern w:val="1"/>
          <w:sz w:val="28"/>
          <w:szCs w:val="28"/>
        </w:rPr>
        <w:t>от «</w:t>
      </w:r>
      <w:r>
        <w:rPr>
          <w:rFonts w:ascii="Times New Roman" w:eastAsia="Andale Sans UI" w:hAnsi="Times New Roman" w:cs="Times New Roman"/>
          <w:b/>
          <w:kern w:val="1"/>
          <w:sz w:val="28"/>
          <w:szCs w:val="28"/>
        </w:rPr>
        <w:t>11</w:t>
      </w:r>
      <w:r w:rsidR="008C4DED" w:rsidRPr="0015133D">
        <w:rPr>
          <w:rFonts w:ascii="Times New Roman" w:eastAsia="Andale Sans UI" w:hAnsi="Times New Roman" w:cs="Times New Roman"/>
          <w:b/>
          <w:kern w:val="1"/>
          <w:sz w:val="28"/>
          <w:szCs w:val="28"/>
        </w:rPr>
        <w:t xml:space="preserve">» </w:t>
      </w:r>
      <w:r>
        <w:rPr>
          <w:rFonts w:ascii="Times New Roman" w:eastAsia="Andale Sans UI" w:hAnsi="Times New Roman" w:cs="Times New Roman"/>
          <w:b/>
          <w:kern w:val="1"/>
          <w:sz w:val="28"/>
          <w:szCs w:val="28"/>
        </w:rPr>
        <w:t>мая</w:t>
      </w:r>
      <w:r w:rsidR="008C4DED" w:rsidRPr="0015133D">
        <w:rPr>
          <w:rFonts w:ascii="Times New Roman" w:eastAsia="Andale Sans UI" w:hAnsi="Times New Roman" w:cs="Times New Roman"/>
          <w:b/>
          <w:kern w:val="1"/>
          <w:sz w:val="28"/>
          <w:szCs w:val="28"/>
        </w:rPr>
        <w:t xml:space="preserve"> 202</w:t>
      </w:r>
      <w:r w:rsidR="004772B0" w:rsidRPr="0015133D">
        <w:rPr>
          <w:rFonts w:ascii="Times New Roman" w:eastAsia="Andale Sans UI" w:hAnsi="Times New Roman" w:cs="Times New Roman"/>
          <w:b/>
          <w:kern w:val="1"/>
          <w:sz w:val="28"/>
          <w:szCs w:val="28"/>
        </w:rPr>
        <w:t>2</w:t>
      </w:r>
      <w:r w:rsidR="008C4DED" w:rsidRPr="0015133D">
        <w:rPr>
          <w:rFonts w:ascii="Times New Roman" w:eastAsia="Andale Sans UI" w:hAnsi="Times New Roman" w:cs="Times New Roman"/>
          <w:b/>
          <w:kern w:val="1"/>
          <w:sz w:val="28"/>
          <w:szCs w:val="28"/>
        </w:rPr>
        <w:t xml:space="preserve"> г. </w:t>
      </w:r>
    </w:p>
    <w:p w:rsidR="0084552F" w:rsidRPr="0015133D" w:rsidRDefault="0084552F" w:rsidP="0015133D">
      <w:pPr>
        <w:autoSpaceDE w:val="0"/>
        <w:autoSpaceDN w:val="0"/>
        <w:adjustRightInd w:val="0"/>
        <w:spacing w:after="0" w:line="240" w:lineRule="auto"/>
        <w:jc w:val="center"/>
        <w:rPr>
          <w:rFonts w:ascii="Times New Roman" w:eastAsia="Calibri" w:hAnsi="Times New Roman" w:cs="Times New Roman"/>
          <w:sz w:val="28"/>
          <w:szCs w:val="28"/>
        </w:rPr>
      </w:pPr>
    </w:p>
    <w:p w:rsidR="00BC0397" w:rsidRPr="0015133D" w:rsidRDefault="0074244B" w:rsidP="0015133D">
      <w:pPr>
        <w:autoSpaceDE w:val="0"/>
        <w:autoSpaceDN w:val="0"/>
        <w:adjustRightInd w:val="0"/>
        <w:spacing w:after="0" w:line="240" w:lineRule="auto"/>
        <w:jc w:val="both"/>
        <w:rPr>
          <w:rFonts w:ascii="Times New Roman" w:hAnsi="Times New Roman" w:cs="Times New Roman"/>
          <w:b/>
          <w:sz w:val="28"/>
          <w:szCs w:val="28"/>
        </w:rPr>
      </w:pPr>
      <w:r w:rsidRPr="0015133D">
        <w:rPr>
          <w:rFonts w:ascii="Times New Roman" w:eastAsia="Calibri" w:hAnsi="Times New Roman" w:cs="Times New Roman"/>
          <w:b/>
          <w:sz w:val="28"/>
          <w:szCs w:val="28"/>
        </w:rPr>
        <w:t xml:space="preserve">О </w:t>
      </w:r>
      <w:r w:rsidR="00E0008E" w:rsidRPr="0015133D">
        <w:rPr>
          <w:rFonts w:ascii="Times New Roman" w:eastAsia="Calibri" w:hAnsi="Times New Roman" w:cs="Times New Roman"/>
          <w:b/>
          <w:sz w:val="28"/>
          <w:szCs w:val="28"/>
        </w:rPr>
        <w:t>согласительной комиссии</w:t>
      </w:r>
      <w:r w:rsidR="00BC0397" w:rsidRPr="0015133D">
        <w:rPr>
          <w:rFonts w:ascii="Times New Roman" w:eastAsia="Calibri" w:hAnsi="Times New Roman" w:cs="Times New Roman"/>
          <w:b/>
          <w:sz w:val="28"/>
          <w:szCs w:val="28"/>
        </w:rPr>
        <w:t xml:space="preserve"> </w:t>
      </w:r>
      <w:r w:rsidR="00BC0397" w:rsidRPr="0015133D">
        <w:rPr>
          <w:rFonts w:ascii="Times New Roman" w:hAnsi="Times New Roman" w:cs="Times New Roman"/>
          <w:b/>
          <w:sz w:val="28"/>
          <w:szCs w:val="28"/>
        </w:rPr>
        <w:t xml:space="preserve">по согласованию местоположения границ земельных участков при выполнении комплексных кадастровых работ на территории </w:t>
      </w:r>
      <w:r w:rsidR="00BC0397" w:rsidRPr="0015133D">
        <w:rPr>
          <w:rFonts w:ascii="Times New Roman" w:eastAsia="Calibri" w:hAnsi="Times New Roman" w:cs="Times New Roman"/>
          <w:b/>
          <w:sz w:val="28"/>
          <w:szCs w:val="28"/>
        </w:rPr>
        <w:t>сельского поселения Большая Глушица муниципального района Большеглушицкий Самарской области</w:t>
      </w:r>
    </w:p>
    <w:p w:rsidR="008C4DED" w:rsidRPr="0015133D" w:rsidRDefault="008C4DED" w:rsidP="0015133D">
      <w:pPr>
        <w:autoSpaceDE w:val="0"/>
        <w:autoSpaceDN w:val="0"/>
        <w:adjustRightInd w:val="0"/>
        <w:spacing w:after="0" w:line="240" w:lineRule="auto"/>
        <w:jc w:val="both"/>
        <w:rPr>
          <w:rFonts w:ascii="Times New Roman" w:eastAsia="Calibri" w:hAnsi="Times New Roman" w:cs="Times New Roman"/>
          <w:i/>
          <w:sz w:val="28"/>
          <w:szCs w:val="28"/>
        </w:rPr>
      </w:pPr>
      <w:r w:rsidRPr="0015133D">
        <w:rPr>
          <w:rFonts w:ascii="Times New Roman" w:eastAsia="Calibri" w:hAnsi="Times New Roman" w:cs="Times New Roman"/>
          <w:sz w:val="28"/>
          <w:szCs w:val="28"/>
        </w:rPr>
        <w:t xml:space="preserve"> </w:t>
      </w:r>
    </w:p>
    <w:p w:rsidR="008C4DED" w:rsidRPr="0015133D" w:rsidRDefault="00BC0397" w:rsidP="0015133D">
      <w:pPr>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15133D">
        <w:rPr>
          <w:rFonts w:ascii="Times New Roman" w:eastAsia="Calibri" w:hAnsi="Times New Roman" w:cs="Times New Roman"/>
          <w:sz w:val="28"/>
          <w:szCs w:val="28"/>
        </w:rPr>
        <w:t>В</w:t>
      </w:r>
      <w:r w:rsidR="008C4DED" w:rsidRPr="0015133D">
        <w:rPr>
          <w:rFonts w:ascii="Times New Roman" w:eastAsia="Calibri" w:hAnsi="Times New Roman" w:cs="Times New Roman"/>
          <w:sz w:val="28"/>
          <w:szCs w:val="28"/>
        </w:rPr>
        <w:t xml:space="preserve"> соответствии с</w:t>
      </w:r>
      <w:r w:rsidRPr="0015133D">
        <w:rPr>
          <w:rFonts w:ascii="Times New Roman" w:eastAsia="Calibri" w:hAnsi="Times New Roman" w:cs="Times New Roman"/>
          <w:sz w:val="28"/>
          <w:szCs w:val="28"/>
        </w:rPr>
        <w:t xml:space="preserve">о </w:t>
      </w:r>
      <w:r w:rsidR="008C4DED" w:rsidRPr="0015133D">
        <w:rPr>
          <w:rFonts w:ascii="Times New Roman" w:eastAsia="Calibri" w:hAnsi="Times New Roman" w:cs="Times New Roman"/>
          <w:sz w:val="28"/>
          <w:szCs w:val="28"/>
        </w:rPr>
        <w:t>стать</w:t>
      </w:r>
      <w:r w:rsidRPr="0015133D">
        <w:rPr>
          <w:rFonts w:ascii="Times New Roman" w:eastAsia="Calibri" w:hAnsi="Times New Roman" w:cs="Times New Roman"/>
          <w:sz w:val="28"/>
          <w:szCs w:val="28"/>
        </w:rPr>
        <w:t>ей</w:t>
      </w:r>
      <w:r w:rsidR="008C4DED" w:rsidRPr="0015133D">
        <w:rPr>
          <w:rFonts w:ascii="Times New Roman" w:eastAsia="Calibri" w:hAnsi="Times New Roman" w:cs="Times New Roman"/>
          <w:sz w:val="28"/>
          <w:szCs w:val="28"/>
        </w:rPr>
        <w:t xml:space="preserve"> </w:t>
      </w:r>
      <w:r w:rsidRPr="0015133D">
        <w:rPr>
          <w:rFonts w:ascii="Times New Roman" w:eastAsia="Calibri" w:hAnsi="Times New Roman" w:cs="Times New Roman"/>
          <w:sz w:val="28"/>
          <w:szCs w:val="28"/>
        </w:rPr>
        <w:t>42.10</w:t>
      </w:r>
      <w:r w:rsidR="008C4DED" w:rsidRPr="0015133D">
        <w:rPr>
          <w:rFonts w:ascii="Times New Roman" w:eastAsia="Calibri" w:hAnsi="Times New Roman" w:cs="Times New Roman"/>
          <w:sz w:val="28"/>
          <w:szCs w:val="28"/>
        </w:rPr>
        <w:t xml:space="preserve"> </w:t>
      </w:r>
      <w:r w:rsidRPr="0015133D">
        <w:rPr>
          <w:rFonts w:ascii="Times New Roman" w:hAnsi="Times New Roman" w:cs="Times New Roman"/>
          <w:sz w:val="28"/>
          <w:szCs w:val="28"/>
        </w:rPr>
        <w:t>Федерального закона от 24.07.2007 № 221-ФЗ «О кадастровой деятельности»</w:t>
      </w:r>
      <w:r w:rsidR="008C4DED" w:rsidRPr="0015133D">
        <w:rPr>
          <w:rFonts w:ascii="Times New Roman" w:eastAsia="Calibri" w:hAnsi="Times New Roman" w:cs="Times New Roman"/>
          <w:sz w:val="28"/>
          <w:szCs w:val="28"/>
        </w:rPr>
        <w:t xml:space="preserve">, </w:t>
      </w:r>
      <w:r w:rsidRPr="0015133D">
        <w:rPr>
          <w:rFonts w:ascii="Times New Roman" w:hAnsi="Times New Roman" w:cs="Times New Roman"/>
          <w:sz w:val="28"/>
          <w:szCs w:val="28"/>
        </w:rPr>
        <w:t xml:space="preserve">Постановлением Правительства Самарской области от 16.02.2016 № 60 «Об утверждении Типового регламента работы согласительной комиссии по согласованию местоположения границ земельных участков при выполнении комплексных кадастровых работ на территории Самарской области» </w:t>
      </w:r>
      <w:r w:rsidR="008C4DED" w:rsidRPr="0015133D">
        <w:rPr>
          <w:rFonts w:ascii="Times New Roman" w:eastAsia="Calibri" w:hAnsi="Times New Roman" w:cs="Times New Roman"/>
          <w:sz w:val="28"/>
          <w:szCs w:val="28"/>
        </w:rPr>
        <w:t xml:space="preserve">Администрация сельского поселения Большая Глушица муниципального </w:t>
      </w:r>
      <w:r w:rsidRPr="0015133D">
        <w:rPr>
          <w:rFonts w:ascii="Times New Roman" w:eastAsia="Calibri" w:hAnsi="Times New Roman" w:cs="Times New Roman"/>
          <w:sz w:val="28"/>
          <w:szCs w:val="28"/>
        </w:rPr>
        <w:t>района Большеглушицкий</w:t>
      </w:r>
      <w:r w:rsidR="008C4DED" w:rsidRPr="0015133D">
        <w:rPr>
          <w:rFonts w:ascii="Times New Roman" w:eastAsia="Calibri" w:hAnsi="Times New Roman" w:cs="Times New Roman"/>
          <w:sz w:val="28"/>
          <w:szCs w:val="28"/>
        </w:rPr>
        <w:t xml:space="preserve"> Самарской области</w:t>
      </w:r>
      <w:proofErr w:type="gramEnd"/>
    </w:p>
    <w:p w:rsidR="008C4DED" w:rsidRPr="0015133D" w:rsidRDefault="008C4DED" w:rsidP="0015133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15133D">
        <w:rPr>
          <w:rFonts w:ascii="Times New Roman" w:eastAsia="Times New Roman" w:hAnsi="Times New Roman" w:cs="Times New Roman"/>
          <w:b/>
          <w:sz w:val="28"/>
          <w:szCs w:val="28"/>
          <w:lang w:eastAsia="ru-RU"/>
        </w:rPr>
        <w:t>ПОСТАНОВЛЯЕТ:</w:t>
      </w:r>
    </w:p>
    <w:p w:rsidR="00984E00" w:rsidRPr="0015133D" w:rsidRDefault="008C4DED" w:rsidP="0015133D">
      <w:pPr>
        <w:autoSpaceDE w:val="0"/>
        <w:autoSpaceDN w:val="0"/>
        <w:adjustRightInd w:val="0"/>
        <w:spacing w:after="0" w:line="240" w:lineRule="auto"/>
        <w:ind w:firstLine="709"/>
        <w:jc w:val="both"/>
        <w:rPr>
          <w:rFonts w:ascii="Times New Roman" w:eastAsia="Calibri" w:hAnsi="Times New Roman" w:cs="Times New Roman"/>
          <w:sz w:val="28"/>
          <w:szCs w:val="28"/>
        </w:rPr>
      </w:pPr>
      <w:r w:rsidRPr="0015133D">
        <w:rPr>
          <w:rFonts w:ascii="Times New Roman" w:eastAsia="Calibri" w:hAnsi="Times New Roman" w:cs="Times New Roman"/>
          <w:sz w:val="28"/>
          <w:szCs w:val="28"/>
        </w:rPr>
        <w:t xml:space="preserve">1. </w:t>
      </w:r>
      <w:r w:rsidR="00BC0397" w:rsidRPr="0015133D">
        <w:rPr>
          <w:rFonts w:ascii="Times New Roman" w:eastAsia="Calibri" w:hAnsi="Times New Roman" w:cs="Times New Roman"/>
          <w:sz w:val="28"/>
          <w:szCs w:val="28"/>
        </w:rPr>
        <w:t xml:space="preserve">Сформировать согласительную комиссию </w:t>
      </w:r>
      <w:r w:rsidR="00BC0397" w:rsidRPr="0015133D">
        <w:rPr>
          <w:rFonts w:ascii="Times New Roman" w:hAnsi="Times New Roman" w:cs="Times New Roman"/>
          <w:sz w:val="28"/>
          <w:szCs w:val="28"/>
        </w:rPr>
        <w:t xml:space="preserve">по согласованию местоположения границ земельных участков при выполнении комплексных кадастровых работ на территории </w:t>
      </w:r>
      <w:r w:rsidR="00BC0397" w:rsidRPr="0015133D">
        <w:rPr>
          <w:rFonts w:ascii="Times New Roman" w:eastAsia="Calibri" w:hAnsi="Times New Roman" w:cs="Times New Roman"/>
          <w:sz w:val="28"/>
          <w:szCs w:val="28"/>
        </w:rPr>
        <w:t>сельского поселения Большая Глушица муниципального района Большеглушицкий Самарской области</w:t>
      </w:r>
      <w:r w:rsidR="00984E00" w:rsidRPr="0015133D">
        <w:rPr>
          <w:rFonts w:ascii="Times New Roman" w:eastAsia="Calibri" w:hAnsi="Times New Roman" w:cs="Times New Roman"/>
          <w:sz w:val="28"/>
          <w:szCs w:val="28"/>
        </w:rPr>
        <w:t xml:space="preserve"> (далее – комиссия) в следующем составе:</w:t>
      </w:r>
    </w:p>
    <w:p w:rsidR="00984E00" w:rsidRPr="0015133D" w:rsidRDefault="00984E00" w:rsidP="0015133D">
      <w:pPr>
        <w:autoSpaceDE w:val="0"/>
        <w:autoSpaceDN w:val="0"/>
        <w:adjustRightInd w:val="0"/>
        <w:spacing w:after="0" w:line="240" w:lineRule="auto"/>
        <w:ind w:firstLine="709"/>
        <w:jc w:val="both"/>
        <w:rPr>
          <w:rFonts w:ascii="Times New Roman" w:eastAsia="Calibri" w:hAnsi="Times New Roman" w:cs="Times New Roman"/>
          <w:sz w:val="28"/>
          <w:szCs w:val="28"/>
        </w:rPr>
      </w:pPr>
      <w:r w:rsidRPr="0015133D">
        <w:rPr>
          <w:rFonts w:ascii="Times New Roman" w:eastAsia="Calibri" w:hAnsi="Times New Roman" w:cs="Times New Roman"/>
          <w:sz w:val="28"/>
          <w:szCs w:val="28"/>
        </w:rPr>
        <w:t>Якупов Алексей Евгеньевич – глава сельского поселения Большая Глушица муниципального района Большеглушицкий Самарской области – председатель комиссии;</w:t>
      </w:r>
    </w:p>
    <w:p w:rsidR="00D34674" w:rsidRPr="0015133D" w:rsidRDefault="00D34674" w:rsidP="00D34674">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Дыхно Наталья Валерьевна </w:t>
      </w:r>
      <w:r w:rsidRPr="0015133D">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главный специалист Администрации сельского поселения Большая Глушица муниципального района Большеглушицкий Самарской области – </w:t>
      </w:r>
      <w:r w:rsidRPr="0015133D">
        <w:rPr>
          <w:rFonts w:ascii="Times New Roman" w:eastAsia="Calibri" w:hAnsi="Times New Roman" w:cs="Times New Roman"/>
          <w:sz w:val="28"/>
          <w:szCs w:val="28"/>
        </w:rPr>
        <w:t>секретарь комиссии;</w:t>
      </w:r>
    </w:p>
    <w:p w:rsidR="006C2723" w:rsidRPr="0015133D" w:rsidRDefault="006C2723" w:rsidP="006C2723">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Трубникова Светлана Викторовна </w:t>
      </w:r>
      <w:r w:rsidRPr="0015133D">
        <w:rPr>
          <w:rFonts w:ascii="Times New Roman" w:eastAsia="Calibri" w:hAnsi="Times New Roman" w:cs="Times New Roman"/>
          <w:sz w:val="28"/>
          <w:szCs w:val="28"/>
        </w:rPr>
        <w:t xml:space="preserve">– начальник отдела </w:t>
      </w:r>
      <w:r>
        <w:rPr>
          <w:rFonts w:ascii="Times New Roman" w:eastAsia="Calibri" w:hAnsi="Times New Roman" w:cs="Times New Roman"/>
          <w:sz w:val="28"/>
          <w:szCs w:val="28"/>
        </w:rPr>
        <w:t>по управлению земельными ресурсами</w:t>
      </w:r>
      <w:r w:rsidRPr="0015133D">
        <w:rPr>
          <w:rFonts w:ascii="Times New Roman" w:eastAsia="Calibri" w:hAnsi="Times New Roman" w:cs="Times New Roman"/>
          <w:sz w:val="28"/>
          <w:szCs w:val="28"/>
        </w:rPr>
        <w:t xml:space="preserve"> администрации муниципального района Большеглушицкий Самарской области – </w:t>
      </w:r>
      <w:r>
        <w:rPr>
          <w:rFonts w:ascii="Times New Roman" w:eastAsia="Calibri" w:hAnsi="Times New Roman" w:cs="Times New Roman"/>
          <w:sz w:val="28"/>
          <w:szCs w:val="28"/>
        </w:rPr>
        <w:t>член</w:t>
      </w:r>
      <w:r w:rsidRPr="0015133D">
        <w:rPr>
          <w:rFonts w:ascii="Times New Roman" w:eastAsia="Calibri" w:hAnsi="Times New Roman" w:cs="Times New Roman"/>
          <w:sz w:val="28"/>
          <w:szCs w:val="28"/>
        </w:rPr>
        <w:t xml:space="preserve"> комиссии (по согласованию);</w:t>
      </w:r>
    </w:p>
    <w:p w:rsidR="00984E00" w:rsidRPr="0015133D" w:rsidRDefault="00984E00" w:rsidP="0015133D">
      <w:pPr>
        <w:autoSpaceDE w:val="0"/>
        <w:autoSpaceDN w:val="0"/>
        <w:adjustRightInd w:val="0"/>
        <w:spacing w:after="0" w:line="240" w:lineRule="auto"/>
        <w:ind w:firstLine="709"/>
        <w:jc w:val="both"/>
        <w:rPr>
          <w:rFonts w:ascii="Times New Roman" w:eastAsia="Calibri" w:hAnsi="Times New Roman" w:cs="Times New Roman"/>
          <w:sz w:val="28"/>
          <w:szCs w:val="28"/>
        </w:rPr>
      </w:pPr>
      <w:r w:rsidRPr="0015133D">
        <w:rPr>
          <w:rFonts w:ascii="Times New Roman" w:eastAsia="Calibri" w:hAnsi="Times New Roman" w:cs="Times New Roman"/>
          <w:sz w:val="28"/>
          <w:szCs w:val="28"/>
        </w:rPr>
        <w:t xml:space="preserve">Рыжкова Светлана Витальевна – начальник отдела архитектуры и градостроительства администрации муниципального района Большеглушицкий Самарской области – </w:t>
      </w:r>
      <w:r w:rsidR="00D34674">
        <w:rPr>
          <w:rFonts w:ascii="Times New Roman" w:eastAsia="Calibri" w:hAnsi="Times New Roman" w:cs="Times New Roman"/>
          <w:sz w:val="28"/>
          <w:szCs w:val="28"/>
        </w:rPr>
        <w:t>член</w:t>
      </w:r>
      <w:r w:rsidRPr="0015133D">
        <w:rPr>
          <w:rFonts w:ascii="Times New Roman" w:eastAsia="Calibri" w:hAnsi="Times New Roman" w:cs="Times New Roman"/>
          <w:sz w:val="28"/>
          <w:szCs w:val="28"/>
        </w:rPr>
        <w:t xml:space="preserve"> комиссии (по согласованию);</w:t>
      </w:r>
    </w:p>
    <w:p w:rsidR="00034447" w:rsidRPr="0015133D" w:rsidRDefault="00984E00" w:rsidP="0015133D">
      <w:pPr>
        <w:autoSpaceDE w:val="0"/>
        <w:autoSpaceDN w:val="0"/>
        <w:adjustRightInd w:val="0"/>
        <w:spacing w:after="0" w:line="240" w:lineRule="auto"/>
        <w:ind w:firstLine="709"/>
        <w:jc w:val="both"/>
        <w:rPr>
          <w:rFonts w:ascii="Times New Roman" w:eastAsia="Calibri" w:hAnsi="Times New Roman" w:cs="Times New Roman"/>
          <w:sz w:val="28"/>
          <w:szCs w:val="28"/>
        </w:rPr>
      </w:pPr>
      <w:r w:rsidRPr="0015133D">
        <w:rPr>
          <w:rFonts w:ascii="Times New Roman" w:eastAsia="Calibri" w:hAnsi="Times New Roman" w:cs="Times New Roman"/>
          <w:sz w:val="28"/>
          <w:szCs w:val="28"/>
        </w:rPr>
        <w:lastRenderedPageBreak/>
        <w:t>Кузнецова Ольга Викторовна – заместитель руководителя департамента имущественных и земельных отношений министерства имущественных отношений Самарской области – член комиссии (по согласованию)</w:t>
      </w:r>
      <w:r w:rsidR="00034447" w:rsidRPr="0015133D">
        <w:rPr>
          <w:rFonts w:ascii="Times New Roman" w:eastAsia="Calibri" w:hAnsi="Times New Roman" w:cs="Times New Roman"/>
          <w:sz w:val="28"/>
          <w:szCs w:val="28"/>
        </w:rPr>
        <w:t>;</w:t>
      </w:r>
    </w:p>
    <w:p w:rsidR="00034447" w:rsidRPr="0015133D" w:rsidRDefault="00034447" w:rsidP="0015133D">
      <w:pPr>
        <w:autoSpaceDE w:val="0"/>
        <w:autoSpaceDN w:val="0"/>
        <w:adjustRightInd w:val="0"/>
        <w:spacing w:after="0" w:line="240" w:lineRule="auto"/>
        <w:ind w:firstLine="709"/>
        <w:jc w:val="both"/>
        <w:rPr>
          <w:rFonts w:ascii="Times New Roman" w:eastAsia="Calibri" w:hAnsi="Times New Roman" w:cs="Times New Roman"/>
          <w:sz w:val="28"/>
          <w:szCs w:val="28"/>
        </w:rPr>
      </w:pPr>
      <w:r w:rsidRPr="0015133D">
        <w:rPr>
          <w:rFonts w:ascii="Times New Roman" w:eastAsia="Calibri" w:hAnsi="Times New Roman" w:cs="Times New Roman"/>
          <w:sz w:val="28"/>
          <w:szCs w:val="28"/>
        </w:rPr>
        <w:t xml:space="preserve">представитель </w:t>
      </w:r>
      <w:r w:rsidR="002947F6" w:rsidRPr="0015133D">
        <w:rPr>
          <w:rFonts w:ascii="Times New Roman" w:eastAsia="Calibri" w:hAnsi="Times New Roman" w:cs="Times New Roman"/>
          <w:sz w:val="28"/>
          <w:szCs w:val="28"/>
        </w:rPr>
        <w:t>Т</w:t>
      </w:r>
      <w:r w:rsidRPr="0015133D">
        <w:rPr>
          <w:rFonts w:ascii="Times New Roman" w:eastAsia="Calibri" w:hAnsi="Times New Roman" w:cs="Times New Roman"/>
          <w:sz w:val="28"/>
          <w:szCs w:val="28"/>
        </w:rPr>
        <w:t>ерриториальног</w:t>
      </w:r>
      <w:r w:rsidR="002947F6" w:rsidRPr="0015133D">
        <w:rPr>
          <w:rFonts w:ascii="Times New Roman" w:eastAsia="Calibri" w:hAnsi="Times New Roman" w:cs="Times New Roman"/>
          <w:sz w:val="28"/>
          <w:szCs w:val="28"/>
        </w:rPr>
        <w:t>о управления Ф</w:t>
      </w:r>
      <w:r w:rsidRPr="0015133D">
        <w:rPr>
          <w:rFonts w:ascii="Times New Roman" w:eastAsia="Calibri" w:hAnsi="Times New Roman" w:cs="Times New Roman"/>
          <w:sz w:val="28"/>
          <w:szCs w:val="28"/>
        </w:rPr>
        <w:t>едерального агентства по управлению государственным имуществом в Самарской области – член комиссии (по согласованию);</w:t>
      </w:r>
    </w:p>
    <w:p w:rsidR="002947F6" w:rsidRPr="0015133D" w:rsidRDefault="002947F6" w:rsidP="0015133D">
      <w:pPr>
        <w:autoSpaceDE w:val="0"/>
        <w:autoSpaceDN w:val="0"/>
        <w:adjustRightInd w:val="0"/>
        <w:spacing w:after="0" w:line="240" w:lineRule="auto"/>
        <w:ind w:firstLine="709"/>
        <w:jc w:val="both"/>
        <w:rPr>
          <w:rFonts w:ascii="Times New Roman" w:eastAsia="Calibri" w:hAnsi="Times New Roman" w:cs="Times New Roman"/>
          <w:sz w:val="28"/>
          <w:szCs w:val="28"/>
        </w:rPr>
      </w:pPr>
      <w:r w:rsidRPr="0015133D">
        <w:rPr>
          <w:rFonts w:ascii="Times New Roman" w:eastAsia="Calibri" w:hAnsi="Times New Roman" w:cs="Times New Roman"/>
          <w:sz w:val="28"/>
          <w:szCs w:val="28"/>
        </w:rPr>
        <w:t>представитель Управления Федеральной службы государственной регистрации, кадастра и картографии по Самарской области</w:t>
      </w:r>
      <w:r w:rsidR="005555CC">
        <w:rPr>
          <w:rFonts w:ascii="Times New Roman" w:eastAsia="Calibri" w:hAnsi="Times New Roman" w:cs="Times New Roman"/>
          <w:sz w:val="28"/>
          <w:szCs w:val="28"/>
        </w:rPr>
        <w:t xml:space="preserve"> </w:t>
      </w:r>
      <w:r w:rsidRPr="0015133D">
        <w:rPr>
          <w:rFonts w:ascii="Times New Roman" w:eastAsia="Calibri" w:hAnsi="Times New Roman" w:cs="Times New Roman"/>
          <w:sz w:val="28"/>
          <w:szCs w:val="28"/>
        </w:rPr>
        <w:t>– член комиссии (по согласованию);</w:t>
      </w:r>
    </w:p>
    <w:p w:rsidR="008C4DED" w:rsidRPr="0015133D" w:rsidRDefault="0015133D" w:rsidP="0015133D">
      <w:pPr>
        <w:autoSpaceDE w:val="0"/>
        <w:autoSpaceDN w:val="0"/>
        <w:adjustRightInd w:val="0"/>
        <w:spacing w:after="0" w:line="240" w:lineRule="auto"/>
        <w:ind w:firstLine="709"/>
        <w:jc w:val="both"/>
        <w:rPr>
          <w:rFonts w:ascii="Times New Roman" w:eastAsia="Calibri" w:hAnsi="Times New Roman" w:cs="Times New Roman"/>
          <w:sz w:val="28"/>
          <w:szCs w:val="28"/>
        </w:rPr>
      </w:pPr>
      <w:r w:rsidRPr="0015133D">
        <w:rPr>
          <w:rFonts w:ascii="Times New Roman" w:eastAsia="Calibri" w:hAnsi="Times New Roman" w:cs="Times New Roman"/>
          <w:sz w:val="28"/>
          <w:szCs w:val="28"/>
        </w:rPr>
        <w:t>представитель</w:t>
      </w:r>
      <w:r w:rsidR="00326659">
        <w:rPr>
          <w:rFonts w:ascii="Times New Roman" w:eastAsia="Calibri" w:hAnsi="Times New Roman" w:cs="Times New Roman"/>
          <w:sz w:val="28"/>
          <w:szCs w:val="28"/>
        </w:rPr>
        <w:t xml:space="preserve"> Ассоциации «Саморегулируемая организация кадастровых инженеров»</w:t>
      </w:r>
      <w:r w:rsidRPr="0015133D">
        <w:rPr>
          <w:rFonts w:ascii="Times New Roman" w:eastAsia="Calibri" w:hAnsi="Times New Roman" w:cs="Times New Roman"/>
          <w:sz w:val="28"/>
          <w:szCs w:val="28"/>
        </w:rPr>
        <w:t xml:space="preserve"> – член комиссии (по согласованию)</w:t>
      </w:r>
      <w:r w:rsidR="00DD1AAB" w:rsidRPr="0015133D">
        <w:rPr>
          <w:rFonts w:ascii="Times New Roman" w:eastAsia="Calibri" w:hAnsi="Times New Roman" w:cs="Times New Roman"/>
          <w:sz w:val="28"/>
          <w:szCs w:val="28"/>
        </w:rPr>
        <w:t>.</w:t>
      </w:r>
    </w:p>
    <w:p w:rsidR="008C4DED" w:rsidRPr="0015133D" w:rsidRDefault="008C4DED" w:rsidP="0015133D">
      <w:pPr>
        <w:autoSpaceDE w:val="0"/>
        <w:autoSpaceDN w:val="0"/>
        <w:adjustRightInd w:val="0"/>
        <w:spacing w:after="0" w:line="240" w:lineRule="auto"/>
        <w:ind w:firstLine="709"/>
        <w:jc w:val="both"/>
        <w:rPr>
          <w:rFonts w:ascii="Times New Roman" w:eastAsia="Lucida Sans Unicode" w:hAnsi="Times New Roman" w:cs="Times New Roman"/>
          <w:kern w:val="3"/>
          <w:sz w:val="28"/>
          <w:szCs w:val="28"/>
          <w:lang w:eastAsia="ru-RU" w:bidi="ru-RU"/>
        </w:rPr>
      </w:pPr>
      <w:r w:rsidRPr="0015133D">
        <w:rPr>
          <w:rFonts w:ascii="Times New Roman" w:eastAsia="Calibri" w:hAnsi="Times New Roman" w:cs="Times New Roman"/>
          <w:sz w:val="28"/>
          <w:szCs w:val="28"/>
        </w:rPr>
        <w:t xml:space="preserve">2. </w:t>
      </w:r>
      <w:r w:rsidR="0015133D" w:rsidRPr="0015133D">
        <w:rPr>
          <w:rFonts w:ascii="Times New Roman" w:eastAsia="Lucida Sans Unicode" w:hAnsi="Times New Roman" w:cs="Times New Roman"/>
          <w:kern w:val="3"/>
          <w:sz w:val="28"/>
          <w:szCs w:val="28"/>
          <w:lang w:eastAsia="ru-RU" w:bidi="ru-RU"/>
        </w:rPr>
        <w:t>Утвердить прилагаемый Регламент работы</w:t>
      </w:r>
      <w:r w:rsidR="0015133D" w:rsidRPr="0015133D">
        <w:rPr>
          <w:rFonts w:ascii="Times New Roman" w:eastAsia="Calibri" w:hAnsi="Times New Roman" w:cs="Times New Roman"/>
          <w:sz w:val="28"/>
          <w:szCs w:val="28"/>
        </w:rPr>
        <w:t xml:space="preserve"> согласительной комиссии </w:t>
      </w:r>
      <w:r w:rsidR="0015133D" w:rsidRPr="0015133D">
        <w:rPr>
          <w:rFonts w:ascii="Times New Roman" w:hAnsi="Times New Roman" w:cs="Times New Roman"/>
          <w:sz w:val="28"/>
          <w:szCs w:val="28"/>
        </w:rPr>
        <w:t xml:space="preserve">по согласованию местоположения границ земельных участков при выполнении комплексных кадастровых работ на территории </w:t>
      </w:r>
      <w:r w:rsidR="0015133D" w:rsidRPr="0015133D">
        <w:rPr>
          <w:rFonts w:ascii="Times New Roman" w:eastAsia="Calibri" w:hAnsi="Times New Roman" w:cs="Times New Roman"/>
          <w:sz w:val="28"/>
          <w:szCs w:val="28"/>
        </w:rPr>
        <w:t>сельского поселения Большая Глушица муниципального района Большеглушицкий Самарской области</w:t>
      </w:r>
      <w:r w:rsidRPr="0015133D">
        <w:rPr>
          <w:rFonts w:ascii="Times New Roman" w:eastAsia="Lucida Sans Unicode" w:hAnsi="Times New Roman" w:cs="Times New Roman"/>
          <w:kern w:val="3"/>
          <w:sz w:val="28"/>
          <w:szCs w:val="28"/>
          <w:lang w:eastAsia="ru-RU" w:bidi="ru-RU"/>
        </w:rPr>
        <w:t>.</w:t>
      </w:r>
    </w:p>
    <w:p w:rsidR="0015133D" w:rsidRPr="0015133D" w:rsidRDefault="0015133D" w:rsidP="0015133D">
      <w:pPr>
        <w:autoSpaceDE w:val="0"/>
        <w:autoSpaceDN w:val="0"/>
        <w:adjustRightInd w:val="0"/>
        <w:spacing w:after="0" w:line="240" w:lineRule="auto"/>
        <w:ind w:firstLine="709"/>
        <w:jc w:val="both"/>
        <w:rPr>
          <w:rFonts w:ascii="Times New Roman" w:eastAsia="Calibri" w:hAnsi="Times New Roman" w:cs="Times New Roman"/>
          <w:sz w:val="28"/>
          <w:szCs w:val="28"/>
        </w:rPr>
      </w:pPr>
      <w:r w:rsidRPr="0015133D">
        <w:rPr>
          <w:rFonts w:ascii="Times New Roman" w:eastAsia="Lucida Sans Unicode" w:hAnsi="Times New Roman" w:cs="Times New Roman"/>
          <w:kern w:val="3"/>
          <w:sz w:val="28"/>
          <w:szCs w:val="28"/>
          <w:lang w:eastAsia="ru-RU" w:bidi="ru-RU"/>
        </w:rPr>
        <w:t xml:space="preserve">3. Опубликовать настоящее Постановление в газете </w:t>
      </w:r>
      <w:r w:rsidRPr="0015133D">
        <w:rPr>
          <w:rFonts w:ascii="Times New Roman" w:eastAsia="Times New Roman" w:hAnsi="Times New Roman" w:cs="Times New Roman"/>
          <w:sz w:val="28"/>
          <w:szCs w:val="28"/>
          <w:lang w:eastAsia="ru-RU"/>
        </w:rPr>
        <w:t>«Большеглушицкие вести</w:t>
      </w:r>
      <w:r w:rsidRPr="0015133D">
        <w:rPr>
          <w:rFonts w:ascii="Times New Roman" w:eastAsia="Lucida Sans Unicode" w:hAnsi="Times New Roman" w:cs="Times New Roman"/>
          <w:kern w:val="3"/>
          <w:sz w:val="28"/>
          <w:szCs w:val="28"/>
          <w:lang w:eastAsia="ru-RU" w:bidi="ru-RU"/>
        </w:rPr>
        <w:t>» и разместить на официальном сайте Администрации сельского поселения Большая Глушица муниципального района Большеглушицкий Самарской области в сети Интернет.</w:t>
      </w:r>
    </w:p>
    <w:p w:rsidR="008C4DED" w:rsidRPr="0015133D" w:rsidRDefault="0015133D" w:rsidP="0015133D">
      <w:pPr>
        <w:widowControl w:val="0"/>
        <w:tabs>
          <w:tab w:val="left" w:pos="851"/>
        </w:tabs>
        <w:spacing w:after="0" w:line="240" w:lineRule="auto"/>
        <w:ind w:firstLine="709"/>
        <w:jc w:val="both"/>
        <w:rPr>
          <w:rFonts w:ascii="Times New Roman" w:eastAsia="Calibri" w:hAnsi="Times New Roman" w:cs="Times New Roman"/>
          <w:sz w:val="28"/>
          <w:szCs w:val="28"/>
        </w:rPr>
      </w:pPr>
      <w:r w:rsidRPr="0015133D">
        <w:rPr>
          <w:rFonts w:ascii="Times New Roman" w:eastAsia="Calibri" w:hAnsi="Times New Roman" w:cs="Times New Roman"/>
          <w:sz w:val="28"/>
          <w:szCs w:val="28"/>
        </w:rPr>
        <w:t>4</w:t>
      </w:r>
      <w:r w:rsidR="008C4DED" w:rsidRPr="0015133D">
        <w:rPr>
          <w:rFonts w:ascii="Times New Roman" w:eastAsia="Calibri" w:hAnsi="Times New Roman" w:cs="Times New Roman"/>
          <w:sz w:val="28"/>
          <w:szCs w:val="28"/>
        </w:rPr>
        <w:t xml:space="preserve">. Настоящее Постановление вступает в силу </w:t>
      </w:r>
      <w:r w:rsidRPr="0015133D">
        <w:rPr>
          <w:rFonts w:ascii="Times New Roman" w:eastAsia="Calibri" w:hAnsi="Times New Roman" w:cs="Times New Roman"/>
          <w:sz w:val="28"/>
          <w:szCs w:val="28"/>
        </w:rPr>
        <w:t>со дня его подписания</w:t>
      </w:r>
      <w:r w:rsidR="008C4DED" w:rsidRPr="0015133D">
        <w:rPr>
          <w:rFonts w:ascii="Times New Roman" w:eastAsia="Calibri" w:hAnsi="Times New Roman" w:cs="Times New Roman"/>
          <w:sz w:val="28"/>
          <w:szCs w:val="28"/>
        </w:rPr>
        <w:t>.</w:t>
      </w:r>
    </w:p>
    <w:p w:rsidR="008C4DED" w:rsidRPr="0015133D" w:rsidRDefault="008C4DED" w:rsidP="0015133D">
      <w:pPr>
        <w:spacing w:after="0" w:line="240" w:lineRule="auto"/>
        <w:rPr>
          <w:rFonts w:ascii="Times New Roman" w:eastAsia="Times New Roman" w:hAnsi="Times New Roman" w:cs="Times New Roman"/>
          <w:color w:val="000000"/>
          <w:sz w:val="28"/>
          <w:szCs w:val="28"/>
          <w:lang w:eastAsia="ru-RU"/>
        </w:rPr>
      </w:pPr>
    </w:p>
    <w:p w:rsidR="005D780C" w:rsidRPr="0015133D" w:rsidRDefault="005D780C" w:rsidP="0015133D">
      <w:pPr>
        <w:spacing w:after="0" w:line="240" w:lineRule="auto"/>
        <w:rPr>
          <w:rFonts w:ascii="Times New Roman" w:eastAsia="Times New Roman" w:hAnsi="Times New Roman" w:cs="Times New Roman"/>
          <w:color w:val="000000"/>
          <w:sz w:val="28"/>
          <w:szCs w:val="28"/>
          <w:lang w:eastAsia="ru-RU"/>
        </w:rPr>
      </w:pPr>
    </w:p>
    <w:p w:rsidR="005D780C" w:rsidRPr="0015133D" w:rsidRDefault="005D780C" w:rsidP="0015133D">
      <w:pPr>
        <w:spacing w:after="0" w:line="240" w:lineRule="auto"/>
        <w:rPr>
          <w:rFonts w:ascii="Times New Roman" w:eastAsia="Times New Roman" w:hAnsi="Times New Roman" w:cs="Times New Roman"/>
          <w:color w:val="000000"/>
          <w:sz w:val="28"/>
          <w:szCs w:val="28"/>
          <w:lang w:eastAsia="ru-RU"/>
        </w:rPr>
      </w:pPr>
    </w:p>
    <w:p w:rsidR="005D780C" w:rsidRPr="0015133D" w:rsidRDefault="00DD1AAB" w:rsidP="0015133D">
      <w:pPr>
        <w:spacing w:after="0" w:line="240" w:lineRule="auto"/>
        <w:rPr>
          <w:rFonts w:ascii="Times New Roman" w:eastAsia="Times New Roman" w:hAnsi="Times New Roman" w:cs="Times New Roman"/>
          <w:color w:val="000000"/>
          <w:sz w:val="28"/>
          <w:szCs w:val="28"/>
          <w:lang w:eastAsia="ru-RU"/>
        </w:rPr>
      </w:pPr>
      <w:r w:rsidRPr="0015133D">
        <w:rPr>
          <w:rFonts w:ascii="Times New Roman" w:eastAsia="Times New Roman" w:hAnsi="Times New Roman" w:cs="Times New Roman"/>
          <w:color w:val="000000"/>
          <w:sz w:val="28"/>
          <w:szCs w:val="28"/>
          <w:lang w:eastAsia="ru-RU"/>
        </w:rPr>
        <w:t>Глава</w:t>
      </w:r>
      <w:r w:rsidR="005D780C" w:rsidRPr="0015133D">
        <w:rPr>
          <w:rFonts w:ascii="Times New Roman" w:eastAsia="Times New Roman" w:hAnsi="Times New Roman" w:cs="Times New Roman"/>
          <w:color w:val="000000"/>
          <w:sz w:val="28"/>
          <w:szCs w:val="28"/>
          <w:lang w:eastAsia="ru-RU"/>
        </w:rPr>
        <w:t xml:space="preserve"> сельского поселения Большая Глушица </w:t>
      </w:r>
    </w:p>
    <w:p w:rsidR="005D780C" w:rsidRPr="0015133D" w:rsidRDefault="005D780C" w:rsidP="0015133D">
      <w:pPr>
        <w:spacing w:after="0" w:line="240" w:lineRule="auto"/>
        <w:rPr>
          <w:rFonts w:ascii="Times New Roman" w:eastAsia="Times New Roman" w:hAnsi="Times New Roman" w:cs="Times New Roman"/>
          <w:color w:val="000000"/>
          <w:sz w:val="28"/>
          <w:szCs w:val="28"/>
          <w:lang w:eastAsia="ru-RU"/>
        </w:rPr>
      </w:pPr>
      <w:r w:rsidRPr="0015133D">
        <w:rPr>
          <w:rFonts w:ascii="Times New Roman" w:eastAsia="Times New Roman" w:hAnsi="Times New Roman" w:cs="Times New Roman"/>
          <w:color w:val="000000"/>
          <w:sz w:val="28"/>
          <w:szCs w:val="28"/>
          <w:lang w:eastAsia="ru-RU"/>
        </w:rPr>
        <w:t xml:space="preserve">муниципального района Большеглушицкий </w:t>
      </w:r>
    </w:p>
    <w:p w:rsidR="008C4DED" w:rsidRPr="0015133D" w:rsidRDefault="005D780C" w:rsidP="0015133D">
      <w:pPr>
        <w:spacing w:after="0" w:line="240" w:lineRule="auto"/>
        <w:rPr>
          <w:rFonts w:ascii="Times New Roman" w:eastAsia="Times New Roman" w:hAnsi="Times New Roman" w:cs="Times New Roman"/>
          <w:color w:val="000000"/>
          <w:sz w:val="28"/>
          <w:szCs w:val="28"/>
          <w:lang w:eastAsia="ru-RU"/>
        </w:rPr>
      </w:pPr>
      <w:r w:rsidRPr="0015133D">
        <w:rPr>
          <w:rFonts w:ascii="Times New Roman" w:eastAsia="Times New Roman" w:hAnsi="Times New Roman" w:cs="Times New Roman"/>
          <w:color w:val="000000"/>
          <w:sz w:val="28"/>
          <w:szCs w:val="28"/>
          <w:lang w:eastAsia="ru-RU"/>
        </w:rPr>
        <w:t xml:space="preserve">Самарской области                                                                             </w:t>
      </w:r>
      <w:r w:rsidR="00DD1AAB" w:rsidRPr="0015133D">
        <w:rPr>
          <w:rFonts w:ascii="Times New Roman" w:eastAsia="Times New Roman" w:hAnsi="Times New Roman" w:cs="Times New Roman"/>
          <w:color w:val="000000"/>
          <w:sz w:val="28"/>
          <w:szCs w:val="28"/>
          <w:lang w:eastAsia="ru-RU"/>
        </w:rPr>
        <w:t xml:space="preserve">  </w:t>
      </w:r>
      <w:r w:rsidRPr="0015133D">
        <w:rPr>
          <w:rFonts w:ascii="Times New Roman" w:eastAsia="Times New Roman" w:hAnsi="Times New Roman" w:cs="Times New Roman"/>
          <w:color w:val="000000"/>
          <w:sz w:val="28"/>
          <w:szCs w:val="28"/>
          <w:lang w:eastAsia="ru-RU"/>
        </w:rPr>
        <w:t>  </w:t>
      </w:r>
      <w:r w:rsidR="00DD1AAB" w:rsidRPr="0015133D">
        <w:rPr>
          <w:rFonts w:ascii="Times New Roman" w:eastAsia="Times New Roman" w:hAnsi="Times New Roman" w:cs="Times New Roman"/>
          <w:color w:val="000000"/>
          <w:sz w:val="28"/>
          <w:szCs w:val="28"/>
          <w:lang w:eastAsia="ru-RU"/>
        </w:rPr>
        <w:t>А.Е. Якупов</w:t>
      </w:r>
    </w:p>
    <w:p w:rsidR="0015133D" w:rsidRPr="0015133D" w:rsidRDefault="0015133D" w:rsidP="0015133D">
      <w:pPr>
        <w:spacing w:after="0" w:line="240" w:lineRule="auto"/>
        <w:rPr>
          <w:rFonts w:ascii="Times New Roman" w:eastAsia="Times New Roman" w:hAnsi="Times New Roman" w:cs="Times New Roman"/>
          <w:color w:val="000000"/>
          <w:sz w:val="28"/>
          <w:szCs w:val="28"/>
          <w:lang w:eastAsia="ru-RU"/>
        </w:rPr>
      </w:pPr>
    </w:p>
    <w:p w:rsidR="005555CC" w:rsidRDefault="005555CC" w:rsidP="0015133D">
      <w:pPr>
        <w:spacing w:after="0" w:line="240" w:lineRule="auto"/>
        <w:jc w:val="right"/>
        <w:rPr>
          <w:rFonts w:ascii="Times New Roman" w:eastAsia="Times New Roman" w:hAnsi="Times New Roman" w:cs="Times New Roman"/>
          <w:color w:val="000000"/>
          <w:sz w:val="26"/>
          <w:szCs w:val="26"/>
          <w:lang w:eastAsia="ru-RU"/>
        </w:rPr>
      </w:pPr>
    </w:p>
    <w:p w:rsidR="005555CC" w:rsidRDefault="005555CC" w:rsidP="0015133D">
      <w:pPr>
        <w:spacing w:after="0" w:line="240" w:lineRule="auto"/>
        <w:jc w:val="right"/>
        <w:rPr>
          <w:rFonts w:ascii="Times New Roman" w:eastAsia="Times New Roman" w:hAnsi="Times New Roman" w:cs="Times New Roman"/>
          <w:color w:val="000000"/>
          <w:sz w:val="26"/>
          <w:szCs w:val="26"/>
          <w:lang w:eastAsia="ru-RU"/>
        </w:rPr>
      </w:pPr>
    </w:p>
    <w:p w:rsidR="005555CC" w:rsidRDefault="005555CC" w:rsidP="0015133D">
      <w:pPr>
        <w:spacing w:after="0" w:line="240" w:lineRule="auto"/>
        <w:jc w:val="right"/>
        <w:rPr>
          <w:rFonts w:ascii="Times New Roman" w:eastAsia="Times New Roman" w:hAnsi="Times New Roman" w:cs="Times New Roman"/>
          <w:color w:val="000000"/>
          <w:sz w:val="26"/>
          <w:szCs w:val="26"/>
          <w:lang w:eastAsia="ru-RU"/>
        </w:rPr>
      </w:pPr>
    </w:p>
    <w:p w:rsidR="005555CC" w:rsidRDefault="005555CC" w:rsidP="0015133D">
      <w:pPr>
        <w:spacing w:after="0" w:line="240" w:lineRule="auto"/>
        <w:jc w:val="right"/>
        <w:rPr>
          <w:rFonts w:ascii="Times New Roman" w:eastAsia="Times New Roman" w:hAnsi="Times New Roman" w:cs="Times New Roman"/>
          <w:color w:val="000000"/>
          <w:sz w:val="26"/>
          <w:szCs w:val="26"/>
          <w:lang w:eastAsia="ru-RU"/>
        </w:rPr>
      </w:pPr>
    </w:p>
    <w:p w:rsidR="005555CC" w:rsidRDefault="005555CC" w:rsidP="0015133D">
      <w:pPr>
        <w:spacing w:after="0" w:line="240" w:lineRule="auto"/>
        <w:jc w:val="right"/>
        <w:rPr>
          <w:rFonts w:ascii="Times New Roman" w:eastAsia="Times New Roman" w:hAnsi="Times New Roman" w:cs="Times New Roman"/>
          <w:color w:val="000000"/>
          <w:sz w:val="26"/>
          <w:szCs w:val="26"/>
          <w:lang w:eastAsia="ru-RU"/>
        </w:rPr>
      </w:pPr>
    </w:p>
    <w:p w:rsidR="005555CC" w:rsidRDefault="005555CC" w:rsidP="0015133D">
      <w:pPr>
        <w:spacing w:after="0" w:line="240" w:lineRule="auto"/>
        <w:jc w:val="right"/>
        <w:rPr>
          <w:rFonts w:ascii="Times New Roman" w:eastAsia="Times New Roman" w:hAnsi="Times New Roman" w:cs="Times New Roman"/>
          <w:color w:val="000000"/>
          <w:sz w:val="26"/>
          <w:szCs w:val="26"/>
          <w:lang w:eastAsia="ru-RU"/>
        </w:rPr>
      </w:pPr>
    </w:p>
    <w:p w:rsidR="005555CC" w:rsidRDefault="005555CC" w:rsidP="0015133D">
      <w:pPr>
        <w:spacing w:after="0" w:line="240" w:lineRule="auto"/>
        <w:jc w:val="right"/>
        <w:rPr>
          <w:rFonts w:ascii="Times New Roman" w:eastAsia="Times New Roman" w:hAnsi="Times New Roman" w:cs="Times New Roman"/>
          <w:color w:val="000000"/>
          <w:sz w:val="26"/>
          <w:szCs w:val="26"/>
          <w:lang w:eastAsia="ru-RU"/>
        </w:rPr>
      </w:pPr>
    </w:p>
    <w:p w:rsidR="005555CC" w:rsidRDefault="005555CC" w:rsidP="0015133D">
      <w:pPr>
        <w:spacing w:after="0" w:line="240" w:lineRule="auto"/>
        <w:jc w:val="right"/>
        <w:rPr>
          <w:rFonts w:ascii="Times New Roman" w:eastAsia="Times New Roman" w:hAnsi="Times New Roman" w:cs="Times New Roman"/>
          <w:color w:val="000000"/>
          <w:sz w:val="26"/>
          <w:szCs w:val="26"/>
          <w:lang w:eastAsia="ru-RU"/>
        </w:rPr>
      </w:pPr>
    </w:p>
    <w:p w:rsidR="005555CC" w:rsidRDefault="005555CC" w:rsidP="0015133D">
      <w:pPr>
        <w:spacing w:after="0" w:line="240" w:lineRule="auto"/>
        <w:jc w:val="right"/>
        <w:rPr>
          <w:rFonts w:ascii="Times New Roman" w:eastAsia="Times New Roman" w:hAnsi="Times New Roman" w:cs="Times New Roman"/>
          <w:color w:val="000000"/>
          <w:sz w:val="26"/>
          <w:szCs w:val="26"/>
          <w:lang w:eastAsia="ru-RU"/>
        </w:rPr>
      </w:pPr>
    </w:p>
    <w:p w:rsidR="005555CC" w:rsidRDefault="005555CC" w:rsidP="0015133D">
      <w:pPr>
        <w:spacing w:after="0" w:line="240" w:lineRule="auto"/>
        <w:jc w:val="right"/>
        <w:rPr>
          <w:rFonts w:ascii="Times New Roman" w:eastAsia="Times New Roman" w:hAnsi="Times New Roman" w:cs="Times New Roman"/>
          <w:color w:val="000000"/>
          <w:sz w:val="26"/>
          <w:szCs w:val="26"/>
          <w:lang w:eastAsia="ru-RU"/>
        </w:rPr>
      </w:pPr>
    </w:p>
    <w:p w:rsidR="005555CC" w:rsidRDefault="005555CC" w:rsidP="0015133D">
      <w:pPr>
        <w:spacing w:after="0" w:line="240" w:lineRule="auto"/>
        <w:jc w:val="right"/>
        <w:rPr>
          <w:rFonts w:ascii="Times New Roman" w:eastAsia="Times New Roman" w:hAnsi="Times New Roman" w:cs="Times New Roman"/>
          <w:color w:val="000000"/>
          <w:sz w:val="26"/>
          <w:szCs w:val="26"/>
          <w:lang w:eastAsia="ru-RU"/>
        </w:rPr>
      </w:pPr>
    </w:p>
    <w:p w:rsidR="005555CC" w:rsidRDefault="005555CC" w:rsidP="0015133D">
      <w:pPr>
        <w:spacing w:after="0" w:line="240" w:lineRule="auto"/>
        <w:jc w:val="right"/>
        <w:rPr>
          <w:rFonts w:ascii="Times New Roman" w:eastAsia="Times New Roman" w:hAnsi="Times New Roman" w:cs="Times New Roman"/>
          <w:color w:val="000000"/>
          <w:sz w:val="26"/>
          <w:szCs w:val="26"/>
          <w:lang w:eastAsia="ru-RU"/>
        </w:rPr>
      </w:pPr>
    </w:p>
    <w:p w:rsidR="005555CC" w:rsidRDefault="005555CC" w:rsidP="0015133D">
      <w:pPr>
        <w:spacing w:after="0" w:line="240" w:lineRule="auto"/>
        <w:jc w:val="right"/>
        <w:rPr>
          <w:rFonts w:ascii="Times New Roman" w:eastAsia="Times New Roman" w:hAnsi="Times New Roman" w:cs="Times New Roman"/>
          <w:color w:val="000000"/>
          <w:sz w:val="26"/>
          <w:szCs w:val="26"/>
          <w:lang w:eastAsia="ru-RU"/>
        </w:rPr>
      </w:pPr>
    </w:p>
    <w:p w:rsidR="005555CC" w:rsidRDefault="005555CC" w:rsidP="0015133D">
      <w:pPr>
        <w:spacing w:after="0" w:line="240" w:lineRule="auto"/>
        <w:jc w:val="right"/>
        <w:rPr>
          <w:rFonts w:ascii="Times New Roman" w:eastAsia="Times New Roman" w:hAnsi="Times New Roman" w:cs="Times New Roman"/>
          <w:color w:val="000000"/>
          <w:sz w:val="26"/>
          <w:szCs w:val="26"/>
          <w:lang w:eastAsia="ru-RU"/>
        </w:rPr>
      </w:pPr>
    </w:p>
    <w:p w:rsidR="0087345E" w:rsidRDefault="0087345E" w:rsidP="0015133D">
      <w:pPr>
        <w:spacing w:after="0" w:line="240" w:lineRule="auto"/>
        <w:jc w:val="right"/>
        <w:rPr>
          <w:rFonts w:ascii="Times New Roman" w:eastAsia="Times New Roman" w:hAnsi="Times New Roman" w:cs="Times New Roman"/>
          <w:color w:val="000000"/>
          <w:sz w:val="26"/>
          <w:szCs w:val="26"/>
          <w:lang w:eastAsia="ru-RU"/>
        </w:rPr>
      </w:pPr>
    </w:p>
    <w:p w:rsidR="0087345E" w:rsidRDefault="0087345E" w:rsidP="0015133D">
      <w:pPr>
        <w:spacing w:after="0" w:line="240" w:lineRule="auto"/>
        <w:jc w:val="right"/>
        <w:rPr>
          <w:rFonts w:ascii="Times New Roman" w:eastAsia="Times New Roman" w:hAnsi="Times New Roman" w:cs="Times New Roman"/>
          <w:color w:val="000000"/>
          <w:sz w:val="26"/>
          <w:szCs w:val="26"/>
          <w:lang w:eastAsia="ru-RU"/>
        </w:rPr>
      </w:pPr>
    </w:p>
    <w:p w:rsidR="0087345E" w:rsidRDefault="0087345E" w:rsidP="0015133D">
      <w:pPr>
        <w:spacing w:after="0" w:line="240" w:lineRule="auto"/>
        <w:jc w:val="right"/>
        <w:rPr>
          <w:rFonts w:ascii="Times New Roman" w:eastAsia="Times New Roman" w:hAnsi="Times New Roman" w:cs="Times New Roman"/>
          <w:color w:val="000000"/>
          <w:sz w:val="26"/>
          <w:szCs w:val="26"/>
          <w:lang w:eastAsia="ru-RU"/>
        </w:rPr>
      </w:pPr>
    </w:p>
    <w:p w:rsidR="0087345E" w:rsidRDefault="0087345E" w:rsidP="0015133D">
      <w:pPr>
        <w:spacing w:after="0" w:line="240" w:lineRule="auto"/>
        <w:jc w:val="right"/>
        <w:rPr>
          <w:rFonts w:ascii="Times New Roman" w:eastAsia="Times New Roman" w:hAnsi="Times New Roman" w:cs="Times New Roman"/>
          <w:color w:val="000000"/>
          <w:sz w:val="26"/>
          <w:szCs w:val="26"/>
          <w:lang w:eastAsia="ru-RU"/>
        </w:rPr>
      </w:pPr>
    </w:p>
    <w:p w:rsidR="0015133D" w:rsidRPr="005555CC" w:rsidRDefault="0015133D" w:rsidP="0015133D">
      <w:pPr>
        <w:spacing w:after="0" w:line="240" w:lineRule="auto"/>
        <w:jc w:val="right"/>
        <w:rPr>
          <w:rFonts w:ascii="Times New Roman" w:eastAsia="Times New Roman" w:hAnsi="Times New Roman" w:cs="Times New Roman"/>
          <w:color w:val="000000"/>
          <w:sz w:val="26"/>
          <w:szCs w:val="26"/>
          <w:lang w:eastAsia="ru-RU"/>
        </w:rPr>
      </w:pPr>
      <w:r w:rsidRPr="005555CC">
        <w:rPr>
          <w:rFonts w:ascii="Times New Roman" w:eastAsia="Times New Roman" w:hAnsi="Times New Roman" w:cs="Times New Roman"/>
          <w:color w:val="000000"/>
          <w:sz w:val="26"/>
          <w:szCs w:val="26"/>
          <w:lang w:eastAsia="ru-RU"/>
        </w:rPr>
        <w:lastRenderedPageBreak/>
        <w:t>Приложение</w:t>
      </w:r>
    </w:p>
    <w:p w:rsidR="0015133D" w:rsidRPr="005555CC" w:rsidRDefault="0015133D" w:rsidP="0015133D">
      <w:pPr>
        <w:spacing w:after="0" w:line="240" w:lineRule="auto"/>
        <w:jc w:val="right"/>
        <w:rPr>
          <w:rFonts w:ascii="Times New Roman" w:eastAsia="Times New Roman" w:hAnsi="Times New Roman" w:cs="Times New Roman"/>
          <w:color w:val="000000"/>
          <w:sz w:val="26"/>
          <w:szCs w:val="26"/>
          <w:lang w:eastAsia="ru-RU"/>
        </w:rPr>
      </w:pPr>
      <w:r w:rsidRPr="005555CC">
        <w:rPr>
          <w:rFonts w:ascii="Times New Roman" w:eastAsia="Times New Roman" w:hAnsi="Times New Roman" w:cs="Times New Roman"/>
          <w:color w:val="000000"/>
          <w:sz w:val="26"/>
          <w:szCs w:val="26"/>
          <w:lang w:eastAsia="ru-RU"/>
        </w:rPr>
        <w:t>к Постановлению Администрации сельского поселения</w:t>
      </w:r>
      <w:r w:rsidR="006D1477">
        <w:rPr>
          <w:rFonts w:ascii="Times New Roman" w:eastAsia="Times New Roman" w:hAnsi="Times New Roman" w:cs="Times New Roman"/>
          <w:color w:val="000000"/>
          <w:sz w:val="26"/>
          <w:szCs w:val="26"/>
          <w:lang w:eastAsia="ru-RU"/>
        </w:rPr>
        <w:t xml:space="preserve"> </w:t>
      </w:r>
      <w:r w:rsidRPr="005555CC">
        <w:rPr>
          <w:rFonts w:ascii="Times New Roman" w:eastAsia="Times New Roman" w:hAnsi="Times New Roman" w:cs="Times New Roman"/>
          <w:color w:val="000000"/>
          <w:sz w:val="26"/>
          <w:szCs w:val="26"/>
          <w:lang w:eastAsia="ru-RU"/>
        </w:rPr>
        <w:t>Большая Глушица муниципального района</w:t>
      </w:r>
      <w:r w:rsidR="006D1477">
        <w:rPr>
          <w:rFonts w:ascii="Times New Roman" w:eastAsia="Times New Roman" w:hAnsi="Times New Roman" w:cs="Times New Roman"/>
          <w:color w:val="000000"/>
          <w:sz w:val="26"/>
          <w:szCs w:val="26"/>
          <w:lang w:eastAsia="ru-RU"/>
        </w:rPr>
        <w:t xml:space="preserve"> </w:t>
      </w:r>
      <w:r w:rsidRPr="005555CC">
        <w:rPr>
          <w:rFonts w:ascii="Times New Roman" w:eastAsia="Times New Roman" w:hAnsi="Times New Roman" w:cs="Times New Roman"/>
          <w:color w:val="000000"/>
          <w:sz w:val="26"/>
          <w:szCs w:val="26"/>
          <w:lang w:eastAsia="ru-RU"/>
        </w:rPr>
        <w:t>Большеглушицкий Самарской области</w:t>
      </w:r>
    </w:p>
    <w:p w:rsidR="005555CC" w:rsidRDefault="0015133D" w:rsidP="0015133D">
      <w:pPr>
        <w:spacing w:after="0" w:line="240" w:lineRule="auto"/>
        <w:jc w:val="right"/>
        <w:rPr>
          <w:rFonts w:ascii="Times New Roman" w:hAnsi="Times New Roman" w:cs="Times New Roman"/>
          <w:sz w:val="26"/>
          <w:szCs w:val="26"/>
        </w:rPr>
      </w:pPr>
      <w:r w:rsidRPr="005555CC">
        <w:rPr>
          <w:rFonts w:ascii="Times New Roman" w:eastAsia="Times New Roman" w:hAnsi="Times New Roman" w:cs="Times New Roman"/>
          <w:color w:val="000000"/>
          <w:sz w:val="26"/>
          <w:szCs w:val="26"/>
          <w:lang w:eastAsia="ru-RU"/>
        </w:rPr>
        <w:t>«</w:t>
      </w:r>
      <w:r w:rsidRPr="005555CC">
        <w:rPr>
          <w:rFonts w:ascii="Times New Roman" w:eastAsia="Calibri" w:hAnsi="Times New Roman" w:cs="Times New Roman"/>
          <w:sz w:val="26"/>
          <w:szCs w:val="26"/>
        </w:rPr>
        <w:t xml:space="preserve">О согласительной комиссии </w:t>
      </w:r>
      <w:r w:rsidRPr="005555CC">
        <w:rPr>
          <w:rFonts w:ascii="Times New Roman" w:hAnsi="Times New Roman" w:cs="Times New Roman"/>
          <w:sz w:val="26"/>
          <w:szCs w:val="26"/>
        </w:rPr>
        <w:t>по согласованию</w:t>
      </w:r>
      <w:r w:rsidR="005555CC">
        <w:rPr>
          <w:rFonts w:ascii="Times New Roman" w:hAnsi="Times New Roman" w:cs="Times New Roman"/>
          <w:sz w:val="26"/>
          <w:szCs w:val="26"/>
        </w:rPr>
        <w:t xml:space="preserve"> </w:t>
      </w:r>
      <w:r w:rsidRPr="005555CC">
        <w:rPr>
          <w:rFonts w:ascii="Times New Roman" w:hAnsi="Times New Roman" w:cs="Times New Roman"/>
          <w:sz w:val="26"/>
          <w:szCs w:val="26"/>
        </w:rPr>
        <w:t>местоположения</w:t>
      </w:r>
    </w:p>
    <w:p w:rsidR="005555CC" w:rsidRDefault="0015133D" w:rsidP="0015133D">
      <w:pPr>
        <w:spacing w:after="0" w:line="240" w:lineRule="auto"/>
        <w:jc w:val="right"/>
        <w:rPr>
          <w:rFonts w:ascii="Times New Roman" w:hAnsi="Times New Roman" w:cs="Times New Roman"/>
          <w:sz w:val="26"/>
          <w:szCs w:val="26"/>
        </w:rPr>
      </w:pPr>
      <w:r w:rsidRPr="005555CC">
        <w:rPr>
          <w:rFonts w:ascii="Times New Roman" w:hAnsi="Times New Roman" w:cs="Times New Roman"/>
          <w:sz w:val="26"/>
          <w:szCs w:val="26"/>
        </w:rPr>
        <w:t>границ земельных участков при выполнении</w:t>
      </w:r>
      <w:r w:rsidR="005555CC">
        <w:rPr>
          <w:rFonts w:ascii="Times New Roman" w:hAnsi="Times New Roman" w:cs="Times New Roman"/>
          <w:sz w:val="26"/>
          <w:szCs w:val="26"/>
        </w:rPr>
        <w:t xml:space="preserve"> </w:t>
      </w:r>
      <w:r w:rsidRPr="005555CC">
        <w:rPr>
          <w:rFonts w:ascii="Times New Roman" w:hAnsi="Times New Roman" w:cs="Times New Roman"/>
          <w:sz w:val="26"/>
          <w:szCs w:val="26"/>
        </w:rPr>
        <w:t>комплексных кадастровых работ</w:t>
      </w:r>
    </w:p>
    <w:p w:rsidR="005555CC" w:rsidRDefault="0015133D" w:rsidP="0015133D">
      <w:pPr>
        <w:spacing w:after="0" w:line="240" w:lineRule="auto"/>
        <w:jc w:val="right"/>
        <w:rPr>
          <w:rFonts w:ascii="Times New Roman" w:eastAsia="Calibri" w:hAnsi="Times New Roman" w:cs="Times New Roman"/>
          <w:sz w:val="26"/>
          <w:szCs w:val="26"/>
        </w:rPr>
      </w:pPr>
      <w:r w:rsidRPr="005555CC">
        <w:rPr>
          <w:rFonts w:ascii="Times New Roman" w:hAnsi="Times New Roman" w:cs="Times New Roman"/>
          <w:sz w:val="26"/>
          <w:szCs w:val="26"/>
        </w:rPr>
        <w:t>на территории</w:t>
      </w:r>
      <w:r w:rsidR="005555CC">
        <w:rPr>
          <w:rFonts w:ascii="Times New Roman" w:hAnsi="Times New Roman" w:cs="Times New Roman"/>
          <w:sz w:val="26"/>
          <w:szCs w:val="26"/>
        </w:rPr>
        <w:t xml:space="preserve"> </w:t>
      </w:r>
      <w:r w:rsidRPr="005555CC">
        <w:rPr>
          <w:rFonts w:ascii="Times New Roman" w:eastAsia="Calibri" w:hAnsi="Times New Roman" w:cs="Times New Roman"/>
          <w:sz w:val="26"/>
          <w:szCs w:val="26"/>
        </w:rPr>
        <w:t>сельского поселения Большая Глушица</w:t>
      </w:r>
    </w:p>
    <w:p w:rsidR="0015133D" w:rsidRPr="005555CC" w:rsidRDefault="0015133D" w:rsidP="0015133D">
      <w:pPr>
        <w:spacing w:after="0" w:line="240" w:lineRule="auto"/>
        <w:jc w:val="right"/>
        <w:rPr>
          <w:rFonts w:ascii="Times New Roman" w:eastAsia="Calibri" w:hAnsi="Times New Roman" w:cs="Times New Roman"/>
          <w:sz w:val="26"/>
          <w:szCs w:val="26"/>
        </w:rPr>
      </w:pPr>
      <w:r w:rsidRPr="005555CC">
        <w:rPr>
          <w:rFonts w:ascii="Times New Roman" w:eastAsia="Calibri" w:hAnsi="Times New Roman" w:cs="Times New Roman"/>
          <w:sz w:val="26"/>
          <w:szCs w:val="26"/>
        </w:rPr>
        <w:t>муниципального</w:t>
      </w:r>
      <w:r w:rsidR="005555CC">
        <w:rPr>
          <w:rFonts w:ascii="Times New Roman" w:eastAsia="Calibri" w:hAnsi="Times New Roman" w:cs="Times New Roman"/>
          <w:sz w:val="26"/>
          <w:szCs w:val="26"/>
        </w:rPr>
        <w:t xml:space="preserve"> </w:t>
      </w:r>
      <w:r w:rsidRPr="005555CC">
        <w:rPr>
          <w:rFonts w:ascii="Times New Roman" w:eastAsia="Calibri" w:hAnsi="Times New Roman" w:cs="Times New Roman"/>
          <w:sz w:val="26"/>
          <w:szCs w:val="26"/>
        </w:rPr>
        <w:t>района Большеглушицкий Самарской области</w:t>
      </w:r>
      <w:r w:rsidR="005555CC" w:rsidRPr="005555CC">
        <w:rPr>
          <w:rFonts w:ascii="Times New Roman" w:eastAsia="Calibri" w:hAnsi="Times New Roman" w:cs="Times New Roman"/>
          <w:sz w:val="26"/>
          <w:szCs w:val="26"/>
        </w:rPr>
        <w:t>»</w:t>
      </w:r>
    </w:p>
    <w:p w:rsidR="005555CC" w:rsidRPr="005555CC" w:rsidRDefault="005555CC" w:rsidP="0015133D">
      <w:pPr>
        <w:spacing w:after="0" w:line="240" w:lineRule="auto"/>
        <w:jc w:val="right"/>
        <w:rPr>
          <w:rFonts w:ascii="Times New Roman" w:eastAsia="Calibri" w:hAnsi="Times New Roman" w:cs="Times New Roman"/>
          <w:sz w:val="26"/>
          <w:szCs w:val="26"/>
        </w:rPr>
      </w:pPr>
      <w:r w:rsidRPr="005555CC">
        <w:rPr>
          <w:rFonts w:ascii="Times New Roman" w:eastAsia="Calibri" w:hAnsi="Times New Roman" w:cs="Times New Roman"/>
          <w:sz w:val="26"/>
          <w:szCs w:val="26"/>
        </w:rPr>
        <w:t>от</w:t>
      </w:r>
      <w:r w:rsidR="0087345E">
        <w:rPr>
          <w:rFonts w:ascii="Times New Roman" w:eastAsia="Calibri" w:hAnsi="Times New Roman" w:cs="Times New Roman"/>
          <w:sz w:val="26"/>
          <w:szCs w:val="26"/>
        </w:rPr>
        <w:t xml:space="preserve"> 11 мая 2022г. </w:t>
      </w:r>
      <w:r w:rsidRPr="005555CC">
        <w:rPr>
          <w:rFonts w:ascii="Times New Roman" w:eastAsia="Calibri" w:hAnsi="Times New Roman" w:cs="Times New Roman"/>
          <w:sz w:val="26"/>
          <w:szCs w:val="26"/>
        </w:rPr>
        <w:t xml:space="preserve"> № </w:t>
      </w:r>
      <w:r w:rsidR="0087345E">
        <w:rPr>
          <w:rFonts w:ascii="Times New Roman" w:eastAsia="Calibri" w:hAnsi="Times New Roman" w:cs="Times New Roman"/>
          <w:sz w:val="26"/>
          <w:szCs w:val="26"/>
        </w:rPr>
        <w:t>95</w:t>
      </w:r>
    </w:p>
    <w:p w:rsidR="005555CC" w:rsidRDefault="005555CC" w:rsidP="0015133D">
      <w:pPr>
        <w:spacing w:after="0" w:line="240" w:lineRule="auto"/>
        <w:jc w:val="right"/>
        <w:rPr>
          <w:rFonts w:ascii="Times New Roman" w:eastAsia="Calibri" w:hAnsi="Times New Roman" w:cs="Times New Roman"/>
          <w:sz w:val="28"/>
          <w:szCs w:val="28"/>
        </w:rPr>
      </w:pPr>
    </w:p>
    <w:p w:rsidR="005555CC" w:rsidRPr="005555CC" w:rsidRDefault="005555CC" w:rsidP="005555CC">
      <w:pPr>
        <w:spacing w:after="0" w:line="240" w:lineRule="auto"/>
        <w:jc w:val="center"/>
        <w:rPr>
          <w:rFonts w:ascii="Times New Roman" w:eastAsia="Calibri" w:hAnsi="Times New Roman" w:cs="Times New Roman"/>
          <w:b/>
          <w:sz w:val="28"/>
          <w:szCs w:val="28"/>
        </w:rPr>
      </w:pPr>
      <w:r w:rsidRPr="005555CC">
        <w:rPr>
          <w:rFonts w:ascii="Times New Roman" w:eastAsia="Lucida Sans Unicode" w:hAnsi="Times New Roman" w:cs="Times New Roman"/>
          <w:b/>
          <w:kern w:val="3"/>
          <w:sz w:val="28"/>
          <w:szCs w:val="28"/>
          <w:lang w:eastAsia="ru-RU" w:bidi="ru-RU"/>
        </w:rPr>
        <w:t>Регламент работы</w:t>
      </w:r>
      <w:r w:rsidRPr="005555CC">
        <w:rPr>
          <w:rFonts w:ascii="Times New Roman" w:eastAsia="Calibri" w:hAnsi="Times New Roman" w:cs="Times New Roman"/>
          <w:b/>
          <w:sz w:val="28"/>
          <w:szCs w:val="28"/>
        </w:rPr>
        <w:t xml:space="preserve"> согласительной комиссии </w:t>
      </w:r>
      <w:r w:rsidRPr="005555CC">
        <w:rPr>
          <w:rFonts w:ascii="Times New Roman" w:hAnsi="Times New Roman" w:cs="Times New Roman"/>
          <w:b/>
          <w:sz w:val="28"/>
          <w:szCs w:val="28"/>
        </w:rPr>
        <w:t xml:space="preserve">по согласованию местоположения границ земельных участков при выполнении комплексных кадастровых работ на территории </w:t>
      </w:r>
      <w:r w:rsidRPr="005555CC">
        <w:rPr>
          <w:rFonts w:ascii="Times New Roman" w:eastAsia="Calibri" w:hAnsi="Times New Roman" w:cs="Times New Roman"/>
          <w:b/>
          <w:sz w:val="28"/>
          <w:szCs w:val="28"/>
        </w:rPr>
        <w:t>сельского поселения Большая Глушица муниципального района Большеглушицкий Самарской области</w:t>
      </w:r>
    </w:p>
    <w:p w:rsidR="005555CC" w:rsidRPr="0015133D" w:rsidRDefault="005555CC" w:rsidP="005555CC">
      <w:pPr>
        <w:spacing w:after="0" w:line="240" w:lineRule="auto"/>
        <w:jc w:val="center"/>
        <w:rPr>
          <w:rFonts w:ascii="Times New Roman" w:eastAsia="Times New Roman" w:hAnsi="Times New Roman" w:cs="Times New Roman"/>
          <w:color w:val="000000"/>
          <w:sz w:val="28"/>
          <w:szCs w:val="28"/>
          <w:lang w:eastAsia="ru-RU"/>
        </w:rPr>
      </w:pPr>
    </w:p>
    <w:p w:rsidR="0015133D" w:rsidRPr="0015133D" w:rsidRDefault="0015133D" w:rsidP="0015133D">
      <w:pPr>
        <w:autoSpaceDE w:val="0"/>
        <w:autoSpaceDN w:val="0"/>
        <w:adjustRightInd w:val="0"/>
        <w:spacing w:after="0" w:line="240" w:lineRule="auto"/>
        <w:jc w:val="center"/>
        <w:outlineLvl w:val="0"/>
        <w:rPr>
          <w:rFonts w:ascii="Times New Roman" w:hAnsi="Times New Roman" w:cs="Times New Roman"/>
          <w:b/>
          <w:bCs/>
          <w:sz w:val="28"/>
          <w:szCs w:val="28"/>
        </w:rPr>
      </w:pPr>
      <w:r w:rsidRPr="0015133D">
        <w:rPr>
          <w:rFonts w:ascii="Times New Roman" w:hAnsi="Times New Roman" w:cs="Times New Roman"/>
          <w:b/>
          <w:bCs/>
          <w:sz w:val="28"/>
          <w:szCs w:val="28"/>
        </w:rPr>
        <w:t>I. Общие положения</w:t>
      </w:r>
    </w:p>
    <w:p w:rsidR="0015133D" w:rsidRPr="0015133D" w:rsidRDefault="0015133D" w:rsidP="0015133D">
      <w:pPr>
        <w:autoSpaceDE w:val="0"/>
        <w:autoSpaceDN w:val="0"/>
        <w:adjustRightInd w:val="0"/>
        <w:spacing w:after="0" w:line="240" w:lineRule="auto"/>
        <w:jc w:val="both"/>
        <w:rPr>
          <w:rFonts w:ascii="Times New Roman" w:hAnsi="Times New Roman" w:cs="Times New Roman"/>
          <w:sz w:val="28"/>
          <w:szCs w:val="28"/>
        </w:rPr>
      </w:pPr>
    </w:p>
    <w:p w:rsidR="0015133D" w:rsidRPr="0015133D" w:rsidRDefault="0015133D" w:rsidP="0015133D">
      <w:pPr>
        <w:autoSpaceDE w:val="0"/>
        <w:autoSpaceDN w:val="0"/>
        <w:adjustRightInd w:val="0"/>
        <w:spacing w:after="0" w:line="240" w:lineRule="auto"/>
        <w:ind w:firstLine="540"/>
        <w:jc w:val="both"/>
        <w:rPr>
          <w:rFonts w:ascii="Times New Roman" w:hAnsi="Times New Roman" w:cs="Times New Roman"/>
          <w:sz w:val="28"/>
          <w:szCs w:val="28"/>
        </w:rPr>
      </w:pPr>
      <w:r w:rsidRPr="0015133D">
        <w:rPr>
          <w:rFonts w:ascii="Times New Roman" w:hAnsi="Times New Roman" w:cs="Times New Roman"/>
          <w:sz w:val="28"/>
          <w:szCs w:val="28"/>
        </w:rPr>
        <w:t xml:space="preserve">1. </w:t>
      </w:r>
      <w:proofErr w:type="gramStart"/>
      <w:r w:rsidR="005555CC">
        <w:rPr>
          <w:rFonts w:ascii="Times New Roman" w:hAnsi="Times New Roman" w:cs="Times New Roman"/>
          <w:sz w:val="28"/>
          <w:szCs w:val="28"/>
        </w:rPr>
        <w:t>Р</w:t>
      </w:r>
      <w:r w:rsidRPr="0015133D">
        <w:rPr>
          <w:rFonts w:ascii="Times New Roman" w:hAnsi="Times New Roman" w:cs="Times New Roman"/>
          <w:sz w:val="28"/>
          <w:szCs w:val="28"/>
        </w:rPr>
        <w:t xml:space="preserve">егламент работы согласительной комиссии по согласованию местоположения границ земельных участков при выполнении комплексных кадастровых работ на территории </w:t>
      </w:r>
      <w:r w:rsidR="005555CC" w:rsidRPr="0015133D">
        <w:rPr>
          <w:rFonts w:ascii="Times New Roman" w:eastAsia="Calibri" w:hAnsi="Times New Roman" w:cs="Times New Roman"/>
          <w:sz w:val="28"/>
          <w:szCs w:val="28"/>
        </w:rPr>
        <w:t xml:space="preserve">сельского поселения Большая Глушица муниципального района Большеглушицкий </w:t>
      </w:r>
      <w:r w:rsidRPr="0015133D">
        <w:rPr>
          <w:rFonts w:ascii="Times New Roman" w:hAnsi="Times New Roman" w:cs="Times New Roman"/>
          <w:sz w:val="28"/>
          <w:szCs w:val="28"/>
        </w:rPr>
        <w:t xml:space="preserve">Самарской области (далее </w:t>
      </w:r>
      <w:r w:rsidR="005555CC">
        <w:rPr>
          <w:rFonts w:ascii="Times New Roman" w:hAnsi="Times New Roman" w:cs="Times New Roman"/>
          <w:sz w:val="28"/>
          <w:szCs w:val="28"/>
        </w:rPr>
        <w:t>–</w:t>
      </w:r>
      <w:r w:rsidRPr="0015133D">
        <w:rPr>
          <w:rFonts w:ascii="Times New Roman" w:hAnsi="Times New Roman" w:cs="Times New Roman"/>
          <w:sz w:val="28"/>
          <w:szCs w:val="28"/>
        </w:rPr>
        <w:t xml:space="preserve"> регламент) </w:t>
      </w:r>
      <w:r w:rsidRPr="007770C1">
        <w:rPr>
          <w:rFonts w:ascii="Times New Roman" w:hAnsi="Times New Roman" w:cs="Times New Roman"/>
          <w:sz w:val="28"/>
          <w:szCs w:val="28"/>
        </w:rPr>
        <w:t xml:space="preserve">разработан на основании </w:t>
      </w:r>
      <w:hyperlink r:id="rId9" w:history="1">
        <w:r w:rsidRPr="007770C1">
          <w:rPr>
            <w:rFonts w:ascii="Times New Roman" w:hAnsi="Times New Roman" w:cs="Times New Roman"/>
            <w:sz w:val="28"/>
            <w:szCs w:val="28"/>
          </w:rPr>
          <w:t>главы 4.1</w:t>
        </w:r>
      </w:hyperlink>
      <w:r w:rsidRPr="007770C1">
        <w:rPr>
          <w:rFonts w:ascii="Times New Roman" w:hAnsi="Times New Roman" w:cs="Times New Roman"/>
          <w:sz w:val="28"/>
          <w:szCs w:val="28"/>
        </w:rPr>
        <w:t xml:space="preserve"> Федерального закона </w:t>
      </w:r>
      <w:r w:rsidR="005555CC" w:rsidRPr="007770C1">
        <w:rPr>
          <w:rFonts w:ascii="Times New Roman" w:hAnsi="Times New Roman" w:cs="Times New Roman"/>
          <w:sz w:val="28"/>
          <w:szCs w:val="28"/>
        </w:rPr>
        <w:t xml:space="preserve">от 24.07.2007 № 221-ФЗ </w:t>
      </w:r>
      <w:r w:rsidRPr="007770C1">
        <w:rPr>
          <w:rFonts w:ascii="Times New Roman" w:hAnsi="Times New Roman" w:cs="Times New Roman"/>
          <w:sz w:val="28"/>
          <w:szCs w:val="28"/>
        </w:rPr>
        <w:t xml:space="preserve">"О </w:t>
      </w:r>
      <w:r w:rsidRPr="0015133D">
        <w:rPr>
          <w:rFonts w:ascii="Times New Roman" w:hAnsi="Times New Roman" w:cs="Times New Roman"/>
          <w:sz w:val="28"/>
          <w:szCs w:val="28"/>
        </w:rPr>
        <w:t xml:space="preserve">государственном кадастре недвижимости" (далее - Закон о кадастре) и определяет состав, полномочия </w:t>
      </w:r>
      <w:bookmarkStart w:id="0" w:name="_GoBack"/>
      <w:bookmarkEnd w:id="0"/>
      <w:r w:rsidRPr="0015133D">
        <w:rPr>
          <w:rFonts w:ascii="Times New Roman" w:hAnsi="Times New Roman" w:cs="Times New Roman"/>
          <w:sz w:val="28"/>
          <w:szCs w:val="28"/>
        </w:rPr>
        <w:t>и порядок работы согласительной комиссии по согласованию местоположения границ земельных</w:t>
      </w:r>
      <w:proofErr w:type="gramEnd"/>
      <w:r w:rsidRPr="0015133D">
        <w:rPr>
          <w:rFonts w:ascii="Times New Roman" w:hAnsi="Times New Roman" w:cs="Times New Roman"/>
          <w:sz w:val="28"/>
          <w:szCs w:val="28"/>
        </w:rPr>
        <w:t xml:space="preserve"> участков при выполнении комплексных кадастровых работ на территории </w:t>
      </w:r>
      <w:r w:rsidR="007770C1" w:rsidRPr="0015133D">
        <w:rPr>
          <w:rFonts w:ascii="Times New Roman" w:eastAsia="Calibri" w:hAnsi="Times New Roman" w:cs="Times New Roman"/>
          <w:sz w:val="28"/>
          <w:szCs w:val="28"/>
        </w:rPr>
        <w:t xml:space="preserve">сельского поселения Большая Глушица муниципального района Большеглушицкий </w:t>
      </w:r>
      <w:r w:rsidRPr="0015133D">
        <w:rPr>
          <w:rFonts w:ascii="Times New Roman" w:hAnsi="Times New Roman" w:cs="Times New Roman"/>
          <w:sz w:val="28"/>
          <w:szCs w:val="28"/>
        </w:rPr>
        <w:t xml:space="preserve">Самарской области (далее </w:t>
      </w:r>
      <w:r w:rsidR="007770C1">
        <w:rPr>
          <w:rFonts w:ascii="Times New Roman" w:hAnsi="Times New Roman" w:cs="Times New Roman"/>
          <w:sz w:val="28"/>
          <w:szCs w:val="28"/>
        </w:rPr>
        <w:t>–</w:t>
      </w:r>
      <w:r w:rsidRPr="0015133D">
        <w:rPr>
          <w:rFonts w:ascii="Times New Roman" w:hAnsi="Times New Roman" w:cs="Times New Roman"/>
          <w:sz w:val="28"/>
          <w:szCs w:val="28"/>
        </w:rPr>
        <w:t xml:space="preserve"> Согласительная комиссия).</w:t>
      </w:r>
    </w:p>
    <w:p w:rsidR="0015133D" w:rsidRPr="0015133D" w:rsidRDefault="0015133D" w:rsidP="0015133D">
      <w:pPr>
        <w:autoSpaceDE w:val="0"/>
        <w:autoSpaceDN w:val="0"/>
        <w:adjustRightInd w:val="0"/>
        <w:spacing w:after="0" w:line="240" w:lineRule="auto"/>
        <w:ind w:firstLine="540"/>
        <w:jc w:val="both"/>
        <w:rPr>
          <w:rFonts w:ascii="Times New Roman" w:hAnsi="Times New Roman" w:cs="Times New Roman"/>
          <w:sz w:val="28"/>
          <w:szCs w:val="28"/>
        </w:rPr>
      </w:pPr>
      <w:r w:rsidRPr="0015133D">
        <w:rPr>
          <w:rFonts w:ascii="Times New Roman" w:hAnsi="Times New Roman" w:cs="Times New Roman"/>
          <w:sz w:val="28"/>
          <w:szCs w:val="28"/>
        </w:rPr>
        <w:t xml:space="preserve">2. Согласительная комиссия в своей деятельности руководствуется Конституцией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нормативными правовыми актами федеральных органов исполнительной власти, </w:t>
      </w:r>
      <w:r w:rsidR="007770C1" w:rsidRPr="0015133D">
        <w:rPr>
          <w:rFonts w:ascii="Times New Roman" w:hAnsi="Times New Roman" w:cs="Times New Roman"/>
          <w:sz w:val="28"/>
          <w:szCs w:val="28"/>
        </w:rPr>
        <w:t xml:space="preserve">законами Самарской области, </w:t>
      </w:r>
      <w:r w:rsidRPr="0015133D">
        <w:rPr>
          <w:rFonts w:ascii="Times New Roman" w:hAnsi="Times New Roman" w:cs="Times New Roman"/>
          <w:sz w:val="28"/>
          <w:szCs w:val="28"/>
        </w:rPr>
        <w:t>иными нормативными правовыми актами, а также настоящим регламентом.</w:t>
      </w:r>
    </w:p>
    <w:p w:rsidR="0015133D" w:rsidRPr="0015133D" w:rsidRDefault="0015133D" w:rsidP="0015133D">
      <w:pPr>
        <w:autoSpaceDE w:val="0"/>
        <w:autoSpaceDN w:val="0"/>
        <w:adjustRightInd w:val="0"/>
        <w:spacing w:after="0" w:line="240" w:lineRule="auto"/>
        <w:ind w:firstLine="540"/>
        <w:jc w:val="both"/>
        <w:rPr>
          <w:rFonts w:ascii="Times New Roman" w:hAnsi="Times New Roman" w:cs="Times New Roman"/>
          <w:sz w:val="28"/>
          <w:szCs w:val="28"/>
        </w:rPr>
      </w:pPr>
      <w:r w:rsidRPr="0015133D">
        <w:rPr>
          <w:rFonts w:ascii="Times New Roman" w:hAnsi="Times New Roman" w:cs="Times New Roman"/>
          <w:sz w:val="28"/>
          <w:szCs w:val="28"/>
        </w:rPr>
        <w:t xml:space="preserve">3. Целью работы Согласительной комиссии является согласование местоположения границ земельных участков при выполнении комплексных кадастровых работ на территории </w:t>
      </w:r>
      <w:r w:rsidR="007770C1" w:rsidRPr="0015133D">
        <w:rPr>
          <w:rFonts w:ascii="Times New Roman" w:eastAsia="Calibri" w:hAnsi="Times New Roman" w:cs="Times New Roman"/>
          <w:sz w:val="28"/>
          <w:szCs w:val="28"/>
        </w:rPr>
        <w:t xml:space="preserve">сельского поселения Большая Глушица муниципального района Большеглушицкий </w:t>
      </w:r>
      <w:r w:rsidRPr="0015133D">
        <w:rPr>
          <w:rFonts w:ascii="Times New Roman" w:hAnsi="Times New Roman" w:cs="Times New Roman"/>
          <w:sz w:val="28"/>
          <w:szCs w:val="28"/>
        </w:rPr>
        <w:t>Самарской области.</w:t>
      </w:r>
    </w:p>
    <w:p w:rsidR="0015133D" w:rsidRPr="0015133D" w:rsidRDefault="0015133D" w:rsidP="0015133D">
      <w:pPr>
        <w:autoSpaceDE w:val="0"/>
        <w:autoSpaceDN w:val="0"/>
        <w:adjustRightInd w:val="0"/>
        <w:spacing w:after="0" w:line="240" w:lineRule="auto"/>
        <w:ind w:firstLine="540"/>
        <w:jc w:val="both"/>
        <w:rPr>
          <w:rFonts w:ascii="Times New Roman" w:hAnsi="Times New Roman" w:cs="Times New Roman"/>
          <w:sz w:val="28"/>
          <w:szCs w:val="28"/>
        </w:rPr>
      </w:pPr>
      <w:r w:rsidRPr="0015133D">
        <w:rPr>
          <w:rFonts w:ascii="Times New Roman" w:hAnsi="Times New Roman" w:cs="Times New Roman"/>
          <w:sz w:val="28"/>
          <w:szCs w:val="28"/>
        </w:rPr>
        <w:t xml:space="preserve">4. Согласительная комиссия формируется </w:t>
      </w:r>
      <w:r w:rsidR="007770C1">
        <w:rPr>
          <w:rFonts w:ascii="Times New Roman" w:hAnsi="Times New Roman" w:cs="Times New Roman"/>
          <w:sz w:val="28"/>
          <w:szCs w:val="28"/>
        </w:rPr>
        <w:t xml:space="preserve">Администрацией </w:t>
      </w:r>
      <w:r w:rsidR="007770C1" w:rsidRPr="0015133D">
        <w:rPr>
          <w:rFonts w:ascii="Times New Roman" w:eastAsia="Calibri" w:hAnsi="Times New Roman" w:cs="Times New Roman"/>
          <w:sz w:val="28"/>
          <w:szCs w:val="28"/>
        </w:rPr>
        <w:t xml:space="preserve">сельского поселения Большая Глушица муниципального района Большеглушицкий </w:t>
      </w:r>
      <w:r w:rsidR="00B45C83">
        <w:rPr>
          <w:rFonts w:ascii="Times New Roman" w:hAnsi="Times New Roman" w:cs="Times New Roman"/>
          <w:sz w:val="28"/>
          <w:szCs w:val="28"/>
        </w:rPr>
        <w:t xml:space="preserve">Самарской области </w:t>
      </w:r>
      <w:r w:rsidRPr="0015133D">
        <w:rPr>
          <w:rFonts w:ascii="Times New Roman" w:hAnsi="Times New Roman" w:cs="Times New Roman"/>
          <w:sz w:val="28"/>
          <w:szCs w:val="28"/>
        </w:rPr>
        <w:t>в течение двадцати рабочих дней со дня заключения контракта на выполнение комплексных кадастровых работ.</w:t>
      </w:r>
    </w:p>
    <w:p w:rsidR="0015133D" w:rsidRPr="0015133D" w:rsidRDefault="0015133D" w:rsidP="0015133D">
      <w:pPr>
        <w:autoSpaceDE w:val="0"/>
        <w:autoSpaceDN w:val="0"/>
        <w:adjustRightInd w:val="0"/>
        <w:spacing w:after="0" w:line="240" w:lineRule="auto"/>
        <w:jc w:val="both"/>
        <w:rPr>
          <w:rFonts w:ascii="Times New Roman" w:hAnsi="Times New Roman" w:cs="Times New Roman"/>
          <w:sz w:val="28"/>
          <w:szCs w:val="28"/>
        </w:rPr>
      </w:pPr>
    </w:p>
    <w:p w:rsidR="0015133D" w:rsidRPr="0015133D" w:rsidRDefault="0015133D" w:rsidP="0015133D">
      <w:pPr>
        <w:autoSpaceDE w:val="0"/>
        <w:autoSpaceDN w:val="0"/>
        <w:adjustRightInd w:val="0"/>
        <w:spacing w:after="0" w:line="240" w:lineRule="auto"/>
        <w:jc w:val="center"/>
        <w:outlineLvl w:val="0"/>
        <w:rPr>
          <w:rFonts w:ascii="Times New Roman" w:hAnsi="Times New Roman" w:cs="Times New Roman"/>
          <w:b/>
          <w:bCs/>
          <w:sz w:val="28"/>
          <w:szCs w:val="28"/>
        </w:rPr>
      </w:pPr>
      <w:r w:rsidRPr="0015133D">
        <w:rPr>
          <w:rFonts w:ascii="Times New Roman" w:hAnsi="Times New Roman" w:cs="Times New Roman"/>
          <w:b/>
          <w:bCs/>
          <w:sz w:val="28"/>
          <w:szCs w:val="28"/>
        </w:rPr>
        <w:t>II. Состав Согласительной комиссии</w:t>
      </w:r>
    </w:p>
    <w:p w:rsidR="0015133D" w:rsidRPr="0015133D" w:rsidRDefault="0015133D" w:rsidP="0015133D">
      <w:pPr>
        <w:autoSpaceDE w:val="0"/>
        <w:autoSpaceDN w:val="0"/>
        <w:adjustRightInd w:val="0"/>
        <w:spacing w:after="0" w:line="240" w:lineRule="auto"/>
        <w:jc w:val="both"/>
        <w:rPr>
          <w:rFonts w:ascii="Times New Roman" w:hAnsi="Times New Roman" w:cs="Times New Roman"/>
          <w:sz w:val="28"/>
          <w:szCs w:val="28"/>
        </w:rPr>
      </w:pPr>
    </w:p>
    <w:p w:rsidR="0015133D" w:rsidRPr="0015133D" w:rsidRDefault="0015133D" w:rsidP="0015133D">
      <w:pPr>
        <w:autoSpaceDE w:val="0"/>
        <w:autoSpaceDN w:val="0"/>
        <w:adjustRightInd w:val="0"/>
        <w:spacing w:after="0" w:line="240" w:lineRule="auto"/>
        <w:ind w:firstLine="540"/>
        <w:jc w:val="both"/>
        <w:rPr>
          <w:rFonts w:ascii="Times New Roman" w:hAnsi="Times New Roman" w:cs="Times New Roman"/>
          <w:sz w:val="28"/>
          <w:szCs w:val="28"/>
        </w:rPr>
      </w:pPr>
      <w:bookmarkStart w:id="1" w:name="Par9"/>
      <w:bookmarkEnd w:id="1"/>
      <w:r w:rsidRPr="0015133D">
        <w:rPr>
          <w:rFonts w:ascii="Times New Roman" w:hAnsi="Times New Roman" w:cs="Times New Roman"/>
          <w:sz w:val="28"/>
          <w:szCs w:val="28"/>
        </w:rPr>
        <w:t xml:space="preserve">5. В состав Согласительной комиссии включаются по одному представителю </w:t>
      </w:r>
      <w:proofErr w:type="gramStart"/>
      <w:r w:rsidRPr="0015133D">
        <w:rPr>
          <w:rFonts w:ascii="Times New Roman" w:hAnsi="Times New Roman" w:cs="Times New Roman"/>
          <w:sz w:val="28"/>
          <w:szCs w:val="28"/>
        </w:rPr>
        <w:t>от</w:t>
      </w:r>
      <w:proofErr w:type="gramEnd"/>
      <w:r w:rsidRPr="0015133D">
        <w:rPr>
          <w:rFonts w:ascii="Times New Roman" w:hAnsi="Times New Roman" w:cs="Times New Roman"/>
          <w:sz w:val="28"/>
          <w:szCs w:val="28"/>
        </w:rPr>
        <w:t>:</w:t>
      </w:r>
    </w:p>
    <w:p w:rsidR="0015133D" w:rsidRPr="0015133D" w:rsidRDefault="0015133D" w:rsidP="0015133D">
      <w:pPr>
        <w:autoSpaceDE w:val="0"/>
        <w:autoSpaceDN w:val="0"/>
        <w:adjustRightInd w:val="0"/>
        <w:spacing w:after="0" w:line="240" w:lineRule="auto"/>
        <w:ind w:firstLine="540"/>
        <w:jc w:val="both"/>
        <w:rPr>
          <w:rFonts w:ascii="Times New Roman" w:hAnsi="Times New Roman" w:cs="Times New Roman"/>
          <w:sz w:val="28"/>
          <w:szCs w:val="28"/>
        </w:rPr>
      </w:pPr>
      <w:r w:rsidRPr="0015133D">
        <w:rPr>
          <w:rFonts w:ascii="Times New Roman" w:hAnsi="Times New Roman" w:cs="Times New Roman"/>
          <w:sz w:val="28"/>
          <w:szCs w:val="28"/>
        </w:rPr>
        <w:t>министерства имущественных отношений Самарской области;</w:t>
      </w:r>
    </w:p>
    <w:p w:rsidR="0015133D" w:rsidRPr="0015133D" w:rsidRDefault="0015133D" w:rsidP="0015133D">
      <w:pPr>
        <w:autoSpaceDE w:val="0"/>
        <w:autoSpaceDN w:val="0"/>
        <w:adjustRightInd w:val="0"/>
        <w:spacing w:after="0" w:line="240" w:lineRule="auto"/>
        <w:ind w:firstLine="540"/>
        <w:jc w:val="both"/>
        <w:rPr>
          <w:rFonts w:ascii="Times New Roman" w:hAnsi="Times New Roman" w:cs="Times New Roman"/>
          <w:sz w:val="28"/>
          <w:szCs w:val="28"/>
        </w:rPr>
      </w:pPr>
      <w:r w:rsidRPr="0015133D">
        <w:rPr>
          <w:rFonts w:ascii="Times New Roman" w:hAnsi="Times New Roman" w:cs="Times New Roman"/>
          <w:sz w:val="28"/>
          <w:szCs w:val="28"/>
        </w:rPr>
        <w:t>территориального управления Федерального агентства по управлению государственным имуществом в Самарской области, осуществляющего полномочия собственника в отношении соответствующих объектов недвижимости, находящихся в федеральной собственности;</w:t>
      </w:r>
    </w:p>
    <w:p w:rsidR="00B45C83" w:rsidRDefault="00B45C83" w:rsidP="0015133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Администрации </w:t>
      </w:r>
      <w:r w:rsidRPr="0015133D">
        <w:rPr>
          <w:rFonts w:ascii="Times New Roman" w:eastAsia="Calibri" w:hAnsi="Times New Roman" w:cs="Times New Roman"/>
          <w:sz w:val="28"/>
          <w:szCs w:val="28"/>
        </w:rPr>
        <w:t xml:space="preserve">сельского поселения Большая Глушица муниципального района Большеглушицкий </w:t>
      </w:r>
      <w:r>
        <w:rPr>
          <w:rFonts w:ascii="Times New Roman" w:hAnsi="Times New Roman" w:cs="Times New Roman"/>
          <w:sz w:val="28"/>
          <w:szCs w:val="28"/>
        </w:rPr>
        <w:t>Самарской области</w:t>
      </w:r>
      <w:r w:rsidR="0015133D" w:rsidRPr="0015133D">
        <w:rPr>
          <w:rFonts w:ascii="Times New Roman" w:hAnsi="Times New Roman" w:cs="Times New Roman"/>
          <w:sz w:val="28"/>
          <w:szCs w:val="28"/>
        </w:rPr>
        <w:t>,</w:t>
      </w:r>
    </w:p>
    <w:p w:rsidR="0015133D" w:rsidRPr="0015133D" w:rsidRDefault="00B45C83" w:rsidP="0015133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Администрации</w:t>
      </w:r>
      <w:r w:rsidRPr="0015133D">
        <w:rPr>
          <w:rFonts w:ascii="Times New Roman" w:eastAsia="Calibri" w:hAnsi="Times New Roman" w:cs="Times New Roman"/>
          <w:sz w:val="28"/>
          <w:szCs w:val="28"/>
        </w:rPr>
        <w:t xml:space="preserve"> муниципального района Большеглушицкий </w:t>
      </w:r>
      <w:r>
        <w:rPr>
          <w:rFonts w:ascii="Times New Roman" w:hAnsi="Times New Roman" w:cs="Times New Roman"/>
          <w:sz w:val="28"/>
          <w:szCs w:val="28"/>
        </w:rPr>
        <w:t>Самарской области</w:t>
      </w:r>
      <w:r w:rsidR="0015133D" w:rsidRPr="0015133D">
        <w:rPr>
          <w:rFonts w:ascii="Times New Roman" w:hAnsi="Times New Roman" w:cs="Times New Roman"/>
          <w:sz w:val="28"/>
          <w:szCs w:val="28"/>
        </w:rPr>
        <w:t>;</w:t>
      </w:r>
    </w:p>
    <w:p w:rsidR="0015133D" w:rsidRPr="0015133D" w:rsidRDefault="0015133D" w:rsidP="00B45C83">
      <w:pPr>
        <w:autoSpaceDE w:val="0"/>
        <w:autoSpaceDN w:val="0"/>
        <w:adjustRightInd w:val="0"/>
        <w:spacing w:after="0" w:line="240" w:lineRule="auto"/>
        <w:ind w:firstLine="540"/>
        <w:jc w:val="both"/>
        <w:rPr>
          <w:rFonts w:ascii="Times New Roman" w:hAnsi="Times New Roman" w:cs="Times New Roman"/>
          <w:sz w:val="28"/>
          <w:szCs w:val="28"/>
        </w:rPr>
      </w:pPr>
      <w:r w:rsidRPr="0015133D">
        <w:rPr>
          <w:rFonts w:ascii="Times New Roman" w:hAnsi="Times New Roman" w:cs="Times New Roman"/>
          <w:sz w:val="28"/>
          <w:szCs w:val="28"/>
        </w:rPr>
        <w:t>Управления Федеральной службы государственной регистрации, кадастра и картографии по Самарской области;</w:t>
      </w:r>
    </w:p>
    <w:p w:rsidR="0015133D" w:rsidRPr="0015133D" w:rsidRDefault="0015133D" w:rsidP="00B45C83">
      <w:pPr>
        <w:autoSpaceDE w:val="0"/>
        <w:autoSpaceDN w:val="0"/>
        <w:adjustRightInd w:val="0"/>
        <w:spacing w:after="0" w:line="240" w:lineRule="auto"/>
        <w:ind w:firstLine="540"/>
        <w:jc w:val="both"/>
        <w:rPr>
          <w:rFonts w:ascii="Times New Roman" w:hAnsi="Times New Roman" w:cs="Times New Roman"/>
          <w:sz w:val="28"/>
          <w:szCs w:val="28"/>
        </w:rPr>
      </w:pPr>
      <w:r w:rsidRPr="0015133D">
        <w:rPr>
          <w:rFonts w:ascii="Times New Roman" w:hAnsi="Times New Roman" w:cs="Times New Roman"/>
          <w:sz w:val="28"/>
          <w:szCs w:val="28"/>
        </w:rPr>
        <w:t>саморегулируемой организации, членом которой является кадастровый инженер.</w:t>
      </w:r>
    </w:p>
    <w:p w:rsidR="00B45C83" w:rsidRDefault="0015133D" w:rsidP="00B45C83">
      <w:pPr>
        <w:autoSpaceDE w:val="0"/>
        <w:autoSpaceDN w:val="0"/>
        <w:adjustRightInd w:val="0"/>
        <w:spacing w:after="0" w:line="240" w:lineRule="auto"/>
        <w:ind w:firstLine="540"/>
        <w:jc w:val="both"/>
        <w:rPr>
          <w:rFonts w:ascii="Times New Roman" w:hAnsi="Times New Roman" w:cs="Times New Roman"/>
          <w:sz w:val="28"/>
          <w:szCs w:val="28"/>
        </w:rPr>
      </w:pPr>
      <w:r w:rsidRPr="0015133D">
        <w:rPr>
          <w:rFonts w:ascii="Times New Roman" w:hAnsi="Times New Roman" w:cs="Times New Roman"/>
          <w:sz w:val="28"/>
          <w:szCs w:val="28"/>
        </w:rPr>
        <w:t xml:space="preserve">6. </w:t>
      </w:r>
      <w:proofErr w:type="gramStart"/>
      <w:r w:rsidRPr="0015133D">
        <w:rPr>
          <w:rFonts w:ascii="Times New Roman" w:hAnsi="Times New Roman" w:cs="Times New Roman"/>
          <w:sz w:val="28"/>
          <w:szCs w:val="28"/>
        </w:rPr>
        <w:t xml:space="preserve">В состав Согласительной комиссии наряду с представителями, указанными в </w:t>
      </w:r>
      <w:hyperlink w:anchor="Par9" w:history="1">
        <w:r w:rsidRPr="00B45C83">
          <w:rPr>
            <w:rFonts w:ascii="Times New Roman" w:hAnsi="Times New Roman" w:cs="Times New Roman"/>
            <w:sz w:val="28"/>
            <w:szCs w:val="28"/>
          </w:rPr>
          <w:t>пункте 5</w:t>
        </w:r>
      </w:hyperlink>
      <w:r w:rsidRPr="00B45C83">
        <w:rPr>
          <w:rFonts w:ascii="Times New Roman" w:hAnsi="Times New Roman" w:cs="Times New Roman"/>
          <w:sz w:val="28"/>
          <w:szCs w:val="28"/>
        </w:rPr>
        <w:t xml:space="preserve"> настоящего </w:t>
      </w:r>
      <w:r w:rsidR="00B45C83">
        <w:rPr>
          <w:rFonts w:ascii="Times New Roman" w:hAnsi="Times New Roman" w:cs="Times New Roman"/>
          <w:sz w:val="28"/>
          <w:szCs w:val="28"/>
        </w:rPr>
        <w:t xml:space="preserve">регламента, включается лицо, уполномоченное решением общего собрания членов товарищества собственников недвижимости (в том числе садоводческого или огороднического некоммерческого товарищества) либо членов потребительского кооператива (жилищного, жилищно-строительного или </w:t>
      </w:r>
      <w:r w:rsidR="00B45C83" w:rsidRPr="00B45C83">
        <w:rPr>
          <w:rFonts w:ascii="Times New Roman" w:hAnsi="Times New Roman" w:cs="Times New Roman"/>
          <w:sz w:val="28"/>
          <w:szCs w:val="28"/>
        </w:rPr>
        <w:t xml:space="preserve">гаражного) либо иного гражданско-правового сообщества, указанного в </w:t>
      </w:r>
      <w:hyperlink r:id="rId10" w:history="1">
        <w:r w:rsidR="00B45C83" w:rsidRPr="00B45C83">
          <w:rPr>
            <w:rFonts w:ascii="Times New Roman" w:hAnsi="Times New Roman" w:cs="Times New Roman"/>
            <w:sz w:val="28"/>
            <w:szCs w:val="28"/>
          </w:rPr>
          <w:t>пункте 3 части 6 статьи 42.2</w:t>
        </w:r>
      </w:hyperlink>
      <w:r w:rsidR="00B45C83">
        <w:rPr>
          <w:rFonts w:ascii="Times New Roman" w:hAnsi="Times New Roman" w:cs="Times New Roman"/>
          <w:sz w:val="28"/>
          <w:szCs w:val="28"/>
        </w:rPr>
        <w:t xml:space="preserve"> Закона о кадастре, в случае, если выполнение комплексных кадастровых</w:t>
      </w:r>
      <w:proofErr w:type="gramEnd"/>
      <w:r w:rsidR="00B45C83">
        <w:rPr>
          <w:rFonts w:ascii="Times New Roman" w:hAnsi="Times New Roman" w:cs="Times New Roman"/>
          <w:sz w:val="28"/>
          <w:szCs w:val="28"/>
        </w:rPr>
        <w:t xml:space="preserve"> работ финансируется за счет бюджетных средств, а в случае, если выполнение таких работ финансируется за счет внебюджетных средств, - заказчики комплексных кадастровых работ (их представитель).</w:t>
      </w:r>
    </w:p>
    <w:p w:rsidR="0015133D" w:rsidRPr="0015133D" w:rsidRDefault="0015133D" w:rsidP="00B45C83">
      <w:pPr>
        <w:autoSpaceDE w:val="0"/>
        <w:autoSpaceDN w:val="0"/>
        <w:adjustRightInd w:val="0"/>
        <w:spacing w:after="0" w:line="240" w:lineRule="auto"/>
        <w:ind w:firstLine="540"/>
        <w:jc w:val="both"/>
        <w:rPr>
          <w:rFonts w:ascii="Times New Roman" w:hAnsi="Times New Roman" w:cs="Times New Roman"/>
          <w:sz w:val="28"/>
          <w:szCs w:val="28"/>
        </w:rPr>
      </w:pPr>
      <w:r w:rsidRPr="0015133D">
        <w:rPr>
          <w:rFonts w:ascii="Times New Roman" w:hAnsi="Times New Roman" w:cs="Times New Roman"/>
          <w:sz w:val="28"/>
          <w:szCs w:val="28"/>
        </w:rPr>
        <w:t>7. Согласительная комиссия состоит из председателя, заместителя председателя, секретаря и членов Согласительной комиссии.</w:t>
      </w:r>
    </w:p>
    <w:p w:rsidR="0015133D" w:rsidRPr="0015133D" w:rsidRDefault="0015133D" w:rsidP="00B45C83">
      <w:pPr>
        <w:autoSpaceDE w:val="0"/>
        <w:autoSpaceDN w:val="0"/>
        <w:adjustRightInd w:val="0"/>
        <w:spacing w:after="0" w:line="240" w:lineRule="auto"/>
        <w:ind w:firstLine="540"/>
        <w:jc w:val="both"/>
        <w:rPr>
          <w:rFonts w:ascii="Times New Roman" w:hAnsi="Times New Roman" w:cs="Times New Roman"/>
          <w:sz w:val="28"/>
          <w:szCs w:val="28"/>
        </w:rPr>
      </w:pPr>
      <w:r w:rsidRPr="0015133D">
        <w:rPr>
          <w:rFonts w:ascii="Times New Roman" w:hAnsi="Times New Roman" w:cs="Times New Roman"/>
          <w:sz w:val="28"/>
          <w:szCs w:val="28"/>
        </w:rPr>
        <w:t xml:space="preserve">8. Председателем Согласительной комиссии является глава </w:t>
      </w:r>
      <w:r w:rsidR="00450822" w:rsidRPr="0015133D">
        <w:rPr>
          <w:rFonts w:ascii="Times New Roman" w:eastAsia="Calibri" w:hAnsi="Times New Roman" w:cs="Times New Roman"/>
          <w:sz w:val="28"/>
          <w:szCs w:val="28"/>
        </w:rPr>
        <w:t xml:space="preserve">сельского поселения Большая Глушица муниципального района Большеглушицкий </w:t>
      </w:r>
      <w:r w:rsidR="00450822" w:rsidRPr="0015133D">
        <w:rPr>
          <w:rFonts w:ascii="Times New Roman" w:hAnsi="Times New Roman" w:cs="Times New Roman"/>
          <w:sz w:val="28"/>
          <w:szCs w:val="28"/>
        </w:rPr>
        <w:t>Самарской области</w:t>
      </w:r>
      <w:r w:rsidRPr="0015133D">
        <w:rPr>
          <w:rFonts w:ascii="Times New Roman" w:hAnsi="Times New Roman" w:cs="Times New Roman"/>
          <w:sz w:val="28"/>
          <w:szCs w:val="28"/>
        </w:rPr>
        <w:t>. Председатель Согласительной комиссии:</w:t>
      </w:r>
    </w:p>
    <w:p w:rsidR="0015133D" w:rsidRPr="0015133D" w:rsidRDefault="0015133D" w:rsidP="0015133D">
      <w:pPr>
        <w:autoSpaceDE w:val="0"/>
        <w:autoSpaceDN w:val="0"/>
        <w:adjustRightInd w:val="0"/>
        <w:spacing w:after="0" w:line="240" w:lineRule="auto"/>
        <w:ind w:firstLine="540"/>
        <w:jc w:val="both"/>
        <w:rPr>
          <w:rFonts w:ascii="Times New Roman" w:hAnsi="Times New Roman" w:cs="Times New Roman"/>
          <w:sz w:val="28"/>
          <w:szCs w:val="28"/>
        </w:rPr>
      </w:pPr>
      <w:r w:rsidRPr="0015133D">
        <w:rPr>
          <w:rFonts w:ascii="Times New Roman" w:hAnsi="Times New Roman" w:cs="Times New Roman"/>
          <w:sz w:val="28"/>
          <w:szCs w:val="28"/>
        </w:rPr>
        <w:t>возглавляет Согласительную комиссию и руководит ее деятельностью;</w:t>
      </w:r>
    </w:p>
    <w:p w:rsidR="0015133D" w:rsidRPr="0015133D" w:rsidRDefault="0015133D" w:rsidP="0015133D">
      <w:pPr>
        <w:autoSpaceDE w:val="0"/>
        <w:autoSpaceDN w:val="0"/>
        <w:adjustRightInd w:val="0"/>
        <w:spacing w:after="0" w:line="240" w:lineRule="auto"/>
        <w:ind w:firstLine="540"/>
        <w:jc w:val="both"/>
        <w:rPr>
          <w:rFonts w:ascii="Times New Roman" w:hAnsi="Times New Roman" w:cs="Times New Roman"/>
          <w:sz w:val="28"/>
          <w:szCs w:val="28"/>
        </w:rPr>
      </w:pPr>
      <w:r w:rsidRPr="0015133D">
        <w:rPr>
          <w:rFonts w:ascii="Times New Roman" w:hAnsi="Times New Roman" w:cs="Times New Roman"/>
          <w:sz w:val="28"/>
          <w:szCs w:val="28"/>
        </w:rPr>
        <w:t>планирует деятельность Согласительной комиссии, утверждает повестку дня заседаний Согласительной комиссии;</w:t>
      </w:r>
    </w:p>
    <w:p w:rsidR="0015133D" w:rsidRPr="0015133D" w:rsidRDefault="0015133D" w:rsidP="0015133D">
      <w:pPr>
        <w:autoSpaceDE w:val="0"/>
        <w:autoSpaceDN w:val="0"/>
        <w:adjustRightInd w:val="0"/>
        <w:spacing w:after="0" w:line="240" w:lineRule="auto"/>
        <w:ind w:firstLine="540"/>
        <w:jc w:val="both"/>
        <w:rPr>
          <w:rFonts w:ascii="Times New Roman" w:hAnsi="Times New Roman" w:cs="Times New Roman"/>
          <w:sz w:val="28"/>
          <w:szCs w:val="28"/>
        </w:rPr>
      </w:pPr>
      <w:r w:rsidRPr="0015133D">
        <w:rPr>
          <w:rFonts w:ascii="Times New Roman" w:hAnsi="Times New Roman" w:cs="Times New Roman"/>
          <w:sz w:val="28"/>
          <w:szCs w:val="28"/>
        </w:rPr>
        <w:t>председательствует на заседаниях Согласительной комиссии;</w:t>
      </w:r>
    </w:p>
    <w:p w:rsidR="0015133D" w:rsidRPr="0015133D" w:rsidRDefault="0015133D" w:rsidP="0015133D">
      <w:pPr>
        <w:autoSpaceDE w:val="0"/>
        <w:autoSpaceDN w:val="0"/>
        <w:adjustRightInd w:val="0"/>
        <w:spacing w:after="0" w:line="240" w:lineRule="auto"/>
        <w:ind w:firstLine="540"/>
        <w:jc w:val="both"/>
        <w:rPr>
          <w:rFonts w:ascii="Times New Roman" w:hAnsi="Times New Roman" w:cs="Times New Roman"/>
          <w:sz w:val="28"/>
          <w:szCs w:val="28"/>
        </w:rPr>
      </w:pPr>
      <w:r w:rsidRPr="0015133D">
        <w:rPr>
          <w:rFonts w:ascii="Times New Roman" w:hAnsi="Times New Roman" w:cs="Times New Roman"/>
          <w:sz w:val="28"/>
          <w:szCs w:val="28"/>
        </w:rPr>
        <w:t xml:space="preserve">организует рассмотрение </w:t>
      </w:r>
      <w:proofErr w:type="gramStart"/>
      <w:r w:rsidRPr="0015133D">
        <w:rPr>
          <w:rFonts w:ascii="Times New Roman" w:hAnsi="Times New Roman" w:cs="Times New Roman"/>
          <w:sz w:val="28"/>
          <w:szCs w:val="28"/>
        </w:rPr>
        <w:t>вопросов повестки дня заседания Согласительной комиссии</w:t>
      </w:r>
      <w:proofErr w:type="gramEnd"/>
      <w:r w:rsidRPr="0015133D">
        <w:rPr>
          <w:rFonts w:ascii="Times New Roman" w:hAnsi="Times New Roman" w:cs="Times New Roman"/>
          <w:sz w:val="28"/>
          <w:szCs w:val="28"/>
        </w:rPr>
        <w:t>;</w:t>
      </w:r>
    </w:p>
    <w:p w:rsidR="0015133D" w:rsidRPr="0015133D" w:rsidRDefault="0015133D" w:rsidP="0015133D">
      <w:pPr>
        <w:autoSpaceDE w:val="0"/>
        <w:autoSpaceDN w:val="0"/>
        <w:adjustRightInd w:val="0"/>
        <w:spacing w:after="0" w:line="240" w:lineRule="auto"/>
        <w:ind w:firstLine="540"/>
        <w:jc w:val="both"/>
        <w:rPr>
          <w:rFonts w:ascii="Times New Roman" w:hAnsi="Times New Roman" w:cs="Times New Roman"/>
          <w:sz w:val="28"/>
          <w:szCs w:val="28"/>
        </w:rPr>
      </w:pPr>
      <w:r w:rsidRPr="0015133D">
        <w:rPr>
          <w:rFonts w:ascii="Times New Roman" w:hAnsi="Times New Roman" w:cs="Times New Roman"/>
          <w:sz w:val="28"/>
          <w:szCs w:val="28"/>
        </w:rPr>
        <w:t>ставит на голосование предложения по рассматриваемым вопросам, организует голосование и подсчет голосов членов Согласительной комиссии, определяет результаты их голосования;</w:t>
      </w:r>
    </w:p>
    <w:p w:rsidR="0015133D" w:rsidRPr="0015133D" w:rsidRDefault="0015133D" w:rsidP="0015133D">
      <w:pPr>
        <w:autoSpaceDE w:val="0"/>
        <w:autoSpaceDN w:val="0"/>
        <w:adjustRightInd w:val="0"/>
        <w:spacing w:after="0" w:line="240" w:lineRule="auto"/>
        <w:ind w:firstLine="540"/>
        <w:jc w:val="both"/>
        <w:rPr>
          <w:rFonts w:ascii="Times New Roman" w:hAnsi="Times New Roman" w:cs="Times New Roman"/>
          <w:sz w:val="28"/>
          <w:szCs w:val="28"/>
        </w:rPr>
      </w:pPr>
      <w:r w:rsidRPr="0015133D">
        <w:rPr>
          <w:rFonts w:ascii="Times New Roman" w:hAnsi="Times New Roman" w:cs="Times New Roman"/>
          <w:sz w:val="28"/>
          <w:szCs w:val="28"/>
        </w:rPr>
        <w:t>подписывает запросы, обращения и другие документы, направляемые от имени Согласительной комиссии.</w:t>
      </w:r>
    </w:p>
    <w:p w:rsidR="0015133D" w:rsidRPr="0015133D" w:rsidRDefault="0015133D" w:rsidP="0015133D">
      <w:pPr>
        <w:autoSpaceDE w:val="0"/>
        <w:autoSpaceDN w:val="0"/>
        <w:adjustRightInd w:val="0"/>
        <w:spacing w:after="0" w:line="240" w:lineRule="auto"/>
        <w:ind w:firstLine="540"/>
        <w:jc w:val="both"/>
        <w:rPr>
          <w:rFonts w:ascii="Times New Roman" w:hAnsi="Times New Roman" w:cs="Times New Roman"/>
          <w:sz w:val="28"/>
          <w:szCs w:val="28"/>
        </w:rPr>
      </w:pPr>
      <w:r w:rsidRPr="0015133D">
        <w:rPr>
          <w:rFonts w:ascii="Times New Roman" w:hAnsi="Times New Roman" w:cs="Times New Roman"/>
          <w:sz w:val="28"/>
          <w:szCs w:val="28"/>
        </w:rPr>
        <w:t xml:space="preserve">9. Заместитель председателя Согласительной комиссии осуществляет отдельные полномочия по поручению председателя Согласительной </w:t>
      </w:r>
      <w:r w:rsidRPr="0015133D">
        <w:rPr>
          <w:rFonts w:ascii="Times New Roman" w:hAnsi="Times New Roman" w:cs="Times New Roman"/>
          <w:sz w:val="28"/>
          <w:szCs w:val="28"/>
        </w:rPr>
        <w:lastRenderedPageBreak/>
        <w:t>комиссии, а также осуществляет полномочия председателя в его отсутствие. Заместитель председателя Согласительной комиссии избирается на первом заседании из числа лиц, входящих в состав Согласительной комиссии, простым большинством голосов.</w:t>
      </w:r>
    </w:p>
    <w:p w:rsidR="0015133D" w:rsidRPr="0015133D" w:rsidRDefault="0015133D" w:rsidP="0015133D">
      <w:pPr>
        <w:autoSpaceDE w:val="0"/>
        <w:autoSpaceDN w:val="0"/>
        <w:adjustRightInd w:val="0"/>
        <w:spacing w:after="0" w:line="240" w:lineRule="auto"/>
        <w:ind w:firstLine="540"/>
        <w:jc w:val="both"/>
        <w:rPr>
          <w:rFonts w:ascii="Times New Roman" w:hAnsi="Times New Roman" w:cs="Times New Roman"/>
          <w:sz w:val="28"/>
          <w:szCs w:val="28"/>
        </w:rPr>
      </w:pPr>
      <w:r w:rsidRPr="0015133D">
        <w:rPr>
          <w:rFonts w:ascii="Times New Roman" w:hAnsi="Times New Roman" w:cs="Times New Roman"/>
          <w:sz w:val="28"/>
          <w:szCs w:val="28"/>
        </w:rPr>
        <w:t>10. Секретарь Согласительной комиссии:</w:t>
      </w:r>
    </w:p>
    <w:p w:rsidR="0015133D" w:rsidRPr="0015133D" w:rsidRDefault="0015133D" w:rsidP="0015133D">
      <w:pPr>
        <w:autoSpaceDE w:val="0"/>
        <w:autoSpaceDN w:val="0"/>
        <w:adjustRightInd w:val="0"/>
        <w:spacing w:after="0" w:line="240" w:lineRule="auto"/>
        <w:ind w:firstLine="540"/>
        <w:jc w:val="both"/>
        <w:rPr>
          <w:rFonts w:ascii="Times New Roman" w:hAnsi="Times New Roman" w:cs="Times New Roman"/>
          <w:sz w:val="28"/>
          <w:szCs w:val="28"/>
        </w:rPr>
      </w:pPr>
      <w:r w:rsidRPr="0015133D">
        <w:rPr>
          <w:rFonts w:ascii="Times New Roman" w:hAnsi="Times New Roman" w:cs="Times New Roman"/>
          <w:sz w:val="28"/>
          <w:szCs w:val="28"/>
        </w:rPr>
        <w:t>организует подготовку материалов для рассмотрения на заседаниях Согласительной комиссии;</w:t>
      </w:r>
    </w:p>
    <w:p w:rsidR="0015133D" w:rsidRPr="0015133D" w:rsidRDefault="0015133D" w:rsidP="0015133D">
      <w:pPr>
        <w:autoSpaceDE w:val="0"/>
        <w:autoSpaceDN w:val="0"/>
        <w:adjustRightInd w:val="0"/>
        <w:spacing w:after="0" w:line="240" w:lineRule="auto"/>
        <w:ind w:firstLine="540"/>
        <w:jc w:val="both"/>
        <w:rPr>
          <w:rFonts w:ascii="Times New Roman" w:hAnsi="Times New Roman" w:cs="Times New Roman"/>
          <w:sz w:val="28"/>
          <w:szCs w:val="28"/>
        </w:rPr>
      </w:pPr>
      <w:r w:rsidRPr="0015133D">
        <w:rPr>
          <w:rFonts w:ascii="Times New Roman" w:hAnsi="Times New Roman" w:cs="Times New Roman"/>
          <w:sz w:val="28"/>
          <w:szCs w:val="28"/>
        </w:rPr>
        <w:t>формирует проект повестки дня заседания Согласительной комиссии;</w:t>
      </w:r>
    </w:p>
    <w:p w:rsidR="0015133D" w:rsidRPr="0015133D" w:rsidRDefault="0015133D" w:rsidP="0015133D">
      <w:pPr>
        <w:autoSpaceDE w:val="0"/>
        <w:autoSpaceDN w:val="0"/>
        <w:adjustRightInd w:val="0"/>
        <w:spacing w:after="0" w:line="240" w:lineRule="auto"/>
        <w:ind w:firstLine="540"/>
        <w:jc w:val="both"/>
        <w:rPr>
          <w:rFonts w:ascii="Times New Roman" w:hAnsi="Times New Roman" w:cs="Times New Roman"/>
          <w:sz w:val="28"/>
          <w:szCs w:val="28"/>
        </w:rPr>
      </w:pPr>
      <w:r w:rsidRPr="0015133D">
        <w:rPr>
          <w:rFonts w:ascii="Times New Roman" w:hAnsi="Times New Roman" w:cs="Times New Roman"/>
          <w:sz w:val="28"/>
          <w:szCs w:val="28"/>
        </w:rPr>
        <w:t>уведомляет членов Согласительной комиссии о времени и месте проведения, а также о повестке дня заседания Согласительной комиссии, по их просьбе знакомит с материалами, подготовленными к заседанию Согласительной комиссии;</w:t>
      </w:r>
    </w:p>
    <w:p w:rsidR="0015133D" w:rsidRPr="0015133D" w:rsidRDefault="0015133D" w:rsidP="0015133D">
      <w:pPr>
        <w:autoSpaceDE w:val="0"/>
        <w:autoSpaceDN w:val="0"/>
        <w:adjustRightInd w:val="0"/>
        <w:spacing w:after="0" w:line="240" w:lineRule="auto"/>
        <w:ind w:firstLine="540"/>
        <w:jc w:val="both"/>
        <w:rPr>
          <w:rFonts w:ascii="Times New Roman" w:hAnsi="Times New Roman" w:cs="Times New Roman"/>
          <w:sz w:val="28"/>
          <w:szCs w:val="28"/>
        </w:rPr>
      </w:pPr>
      <w:r w:rsidRPr="0015133D">
        <w:rPr>
          <w:rFonts w:ascii="Times New Roman" w:hAnsi="Times New Roman" w:cs="Times New Roman"/>
          <w:sz w:val="28"/>
          <w:szCs w:val="28"/>
        </w:rPr>
        <w:t>ведет протоколы заседаний Согласительной комиссии и осуществляет их хранение;</w:t>
      </w:r>
    </w:p>
    <w:p w:rsidR="0015133D" w:rsidRPr="0015133D" w:rsidRDefault="0015133D" w:rsidP="0015133D">
      <w:pPr>
        <w:autoSpaceDE w:val="0"/>
        <w:autoSpaceDN w:val="0"/>
        <w:adjustRightInd w:val="0"/>
        <w:spacing w:after="0" w:line="240" w:lineRule="auto"/>
        <w:ind w:firstLine="540"/>
        <w:jc w:val="both"/>
        <w:rPr>
          <w:rFonts w:ascii="Times New Roman" w:hAnsi="Times New Roman" w:cs="Times New Roman"/>
          <w:sz w:val="28"/>
          <w:szCs w:val="28"/>
        </w:rPr>
      </w:pPr>
      <w:r w:rsidRPr="0015133D">
        <w:rPr>
          <w:rFonts w:ascii="Times New Roman" w:hAnsi="Times New Roman" w:cs="Times New Roman"/>
          <w:sz w:val="28"/>
          <w:szCs w:val="28"/>
        </w:rPr>
        <w:t>готовит протоколы заседаний Согласительной комиссии, заключение Согласительной комиссии о результатах рассмотрения возражений относительно местоположения границ земельных участков, акт согласования местоположения границ при выполнении комплексных кадастровых работ;</w:t>
      </w:r>
    </w:p>
    <w:p w:rsidR="0015133D" w:rsidRPr="0015133D" w:rsidRDefault="0015133D" w:rsidP="0015133D">
      <w:pPr>
        <w:autoSpaceDE w:val="0"/>
        <w:autoSpaceDN w:val="0"/>
        <w:adjustRightInd w:val="0"/>
        <w:spacing w:after="0" w:line="240" w:lineRule="auto"/>
        <w:ind w:firstLine="540"/>
        <w:jc w:val="both"/>
        <w:rPr>
          <w:rFonts w:ascii="Times New Roman" w:hAnsi="Times New Roman" w:cs="Times New Roman"/>
          <w:sz w:val="28"/>
          <w:szCs w:val="28"/>
        </w:rPr>
      </w:pPr>
      <w:r w:rsidRPr="0015133D">
        <w:rPr>
          <w:rFonts w:ascii="Times New Roman" w:hAnsi="Times New Roman" w:cs="Times New Roman"/>
          <w:sz w:val="28"/>
          <w:szCs w:val="28"/>
        </w:rPr>
        <w:t>оформляет запросы, обращения и другие документы, направляемые от имени Согласительной комиссии;</w:t>
      </w:r>
    </w:p>
    <w:p w:rsidR="0015133D" w:rsidRPr="0015133D" w:rsidRDefault="0015133D" w:rsidP="0015133D">
      <w:pPr>
        <w:autoSpaceDE w:val="0"/>
        <w:autoSpaceDN w:val="0"/>
        <w:adjustRightInd w:val="0"/>
        <w:spacing w:after="0" w:line="240" w:lineRule="auto"/>
        <w:ind w:firstLine="540"/>
        <w:jc w:val="both"/>
        <w:rPr>
          <w:rFonts w:ascii="Times New Roman" w:hAnsi="Times New Roman" w:cs="Times New Roman"/>
          <w:sz w:val="28"/>
          <w:szCs w:val="28"/>
        </w:rPr>
      </w:pPr>
      <w:r w:rsidRPr="0015133D">
        <w:rPr>
          <w:rFonts w:ascii="Times New Roman" w:hAnsi="Times New Roman" w:cs="Times New Roman"/>
          <w:sz w:val="28"/>
          <w:szCs w:val="28"/>
        </w:rPr>
        <w:t>ведет делопроизводство Согласительной комиссии;</w:t>
      </w:r>
    </w:p>
    <w:p w:rsidR="0015133D" w:rsidRPr="0015133D" w:rsidRDefault="0015133D" w:rsidP="0015133D">
      <w:pPr>
        <w:autoSpaceDE w:val="0"/>
        <w:autoSpaceDN w:val="0"/>
        <w:adjustRightInd w:val="0"/>
        <w:spacing w:after="0" w:line="240" w:lineRule="auto"/>
        <w:ind w:firstLine="540"/>
        <w:jc w:val="both"/>
        <w:rPr>
          <w:rFonts w:ascii="Times New Roman" w:hAnsi="Times New Roman" w:cs="Times New Roman"/>
          <w:sz w:val="28"/>
          <w:szCs w:val="28"/>
        </w:rPr>
      </w:pPr>
      <w:r w:rsidRPr="0015133D">
        <w:rPr>
          <w:rFonts w:ascii="Times New Roman" w:hAnsi="Times New Roman" w:cs="Times New Roman"/>
          <w:sz w:val="28"/>
          <w:szCs w:val="28"/>
        </w:rPr>
        <w:t>организует направление заказчику комплексных кадастровых работ проекта карты-плана территории, оформленного исполнителем комплексных кадастровых работ, для утверждения.</w:t>
      </w:r>
    </w:p>
    <w:p w:rsidR="0015133D" w:rsidRPr="0015133D" w:rsidRDefault="0015133D" w:rsidP="0015133D">
      <w:pPr>
        <w:autoSpaceDE w:val="0"/>
        <w:autoSpaceDN w:val="0"/>
        <w:adjustRightInd w:val="0"/>
        <w:spacing w:after="0" w:line="240" w:lineRule="auto"/>
        <w:ind w:firstLine="540"/>
        <w:jc w:val="both"/>
        <w:rPr>
          <w:rFonts w:ascii="Times New Roman" w:hAnsi="Times New Roman" w:cs="Times New Roman"/>
          <w:sz w:val="28"/>
          <w:szCs w:val="28"/>
        </w:rPr>
      </w:pPr>
      <w:r w:rsidRPr="0015133D">
        <w:rPr>
          <w:rFonts w:ascii="Times New Roman" w:hAnsi="Times New Roman" w:cs="Times New Roman"/>
          <w:sz w:val="28"/>
          <w:szCs w:val="28"/>
        </w:rPr>
        <w:t>В отсутствие секретаря Согласительной комиссии его полномочия возлагаются председателем Согласительной комиссии на иного члена Согласительной комиссии.</w:t>
      </w:r>
    </w:p>
    <w:p w:rsidR="0015133D" w:rsidRPr="0015133D" w:rsidRDefault="0015133D" w:rsidP="0015133D">
      <w:pPr>
        <w:autoSpaceDE w:val="0"/>
        <w:autoSpaceDN w:val="0"/>
        <w:adjustRightInd w:val="0"/>
        <w:spacing w:after="0" w:line="240" w:lineRule="auto"/>
        <w:ind w:firstLine="540"/>
        <w:jc w:val="both"/>
        <w:rPr>
          <w:rFonts w:ascii="Times New Roman" w:hAnsi="Times New Roman" w:cs="Times New Roman"/>
          <w:sz w:val="28"/>
          <w:szCs w:val="28"/>
        </w:rPr>
      </w:pPr>
      <w:r w:rsidRPr="0015133D">
        <w:rPr>
          <w:rFonts w:ascii="Times New Roman" w:hAnsi="Times New Roman" w:cs="Times New Roman"/>
          <w:sz w:val="28"/>
          <w:szCs w:val="28"/>
        </w:rPr>
        <w:t xml:space="preserve">11. Состав Согласительной комиссии утверждается </w:t>
      </w:r>
      <w:r w:rsidR="00D34674">
        <w:rPr>
          <w:rFonts w:ascii="Times New Roman" w:hAnsi="Times New Roman" w:cs="Times New Roman"/>
          <w:sz w:val="28"/>
          <w:szCs w:val="28"/>
        </w:rPr>
        <w:t xml:space="preserve">постановлением Администрации </w:t>
      </w:r>
      <w:r w:rsidR="00D34674" w:rsidRPr="0015133D">
        <w:rPr>
          <w:rFonts w:ascii="Times New Roman" w:eastAsia="Calibri" w:hAnsi="Times New Roman" w:cs="Times New Roman"/>
          <w:sz w:val="28"/>
          <w:szCs w:val="28"/>
        </w:rPr>
        <w:t xml:space="preserve">сельского поселения Большая Глушица муниципального района Большеглушицкий </w:t>
      </w:r>
      <w:r w:rsidR="00D34674">
        <w:rPr>
          <w:rFonts w:ascii="Times New Roman" w:hAnsi="Times New Roman" w:cs="Times New Roman"/>
          <w:sz w:val="28"/>
          <w:szCs w:val="28"/>
        </w:rPr>
        <w:t>Самарской области</w:t>
      </w:r>
      <w:r w:rsidRPr="0015133D">
        <w:rPr>
          <w:rFonts w:ascii="Times New Roman" w:hAnsi="Times New Roman" w:cs="Times New Roman"/>
          <w:sz w:val="28"/>
          <w:szCs w:val="28"/>
        </w:rPr>
        <w:t>.</w:t>
      </w:r>
    </w:p>
    <w:p w:rsidR="0015133D" w:rsidRPr="0015133D" w:rsidRDefault="0015133D" w:rsidP="0015133D">
      <w:pPr>
        <w:autoSpaceDE w:val="0"/>
        <w:autoSpaceDN w:val="0"/>
        <w:adjustRightInd w:val="0"/>
        <w:spacing w:after="0" w:line="240" w:lineRule="auto"/>
        <w:jc w:val="both"/>
        <w:rPr>
          <w:rFonts w:ascii="Times New Roman" w:hAnsi="Times New Roman" w:cs="Times New Roman"/>
          <w:sz w:val="28"/>
          <w:szCs w:val="28"/>
        </w:rPr>
      </w:pPr>
    </w:p>
    <w:p w:rsidR="0015133D" w:rsidRPr="0015133D" w:rsidRDefault="0015133D" w:rsidP="0015133D">
      <w:pPr>
        <w:autoSpaceDE w:val="0"/>
        <w:autoSpaceDN w:val="0"/>
        <w:adjustRightInd w:val="0"/>
        <w:spacing w:after="0" w:line="240" w:lineRule="auto"/>
        <w:jc w:val="center"/>
        <w:outlineLvl w:val="0"/>
        <w:rPr>
          <w:rFonts w:ascii="Times New Roman" w:hAnsi="Times New Roman" w:cs="Times New Roman"/>
          <w:b/>
          <w:bCs/>
          <w:sz w:val="28"/>
          <w:szCs w:val="28"/>
        </w:rPr>
      </w:pPr>
      <w:r w:rsidRPr="0015133D">
        <w:rPr>
          <w:rFonts w:ascii="Times New Roman" w:hAnsi="Times New Roman" w:cs="Times New Roman"/>
          <w:b/>
          <w:bCs/>
          <w:sz w:val="28"/>
          <w:szCs w:val="28"/>
        </w:rPr>
        <w:t>III. Полномочия Согласительной комиссии</w:t>
      </w:r>
    </w:p>
    <w:p w:rsidR="0015133D" w:rsidRPr="0015133D" w:rsidRDefault="0015133D" w:rsidP="0015133D">
      <w:pPr>
        <w:autoSpaceDE w:val="0"/>
        <w:autoSpaceDN w:val="0"/>
        <w:adjustRightInd w:val="0"/>
        <w:spacing w:after="0" w:line="240" w:lineRule="auto"/>
        <w:jc w:val="both"/>
        <w:rPr>
          <w:rFonts w:ascii="Times New Roman" w:hAnsi="Times New Roman" w:cs="Times New Roman"/>
          <w:sz w:val="28"/>
          <w:szCs w:val="28"/>
        </w:rPr>
      </w:pPr>
    </w:p>
    <w:p w:rsidR="0015133D" w:rsidRPr="0015133D" w:rsidRDefault="0015133D" w:rsidP="0015133D">
      <w:pPr>
        <w:autoSpaceDE w:val="0"/>
        <w:autoSpaceDN w:val="0"/>
        <w:adjustRightInd w:val="0"/>
        <w:spacing w:after="0" w:line="240" w:lineRule="auto"/>
        <w:ind w:firstLine="540"/>
        <w:jc w:val="both"/>
        <w:rPr>
          <w:rFonts w:ascii="Times New Roman" w:hAnsi="Times New Roman" w:cs="Times New Roman"/>
          <w:sz w:val="28"/>
          <w:szCs w:val="28"/>
        </w:rPr>
      </w:pPr>
      <w:r w:rsidRPr="0015133D">
        <w:rPr>
          <w:rFonts w:ascii="Times New Roman" w:hAnsi="Times New Roman" w:cs="Times New Roman"/>
          <w:sz w:val="28"/>
          <w:szCs w:val="28"/>
        </w:rPr>
        <w:t>12. К полномочиям Согласительной комиссии относятся:</w:t>
      </w:r>
    </w:p>
    <w:p w:rsidR="0015133D" w:rsidRPr="0015133D" w:rsidRDefault="0015133D" w:rsidP="0015133D">
      <w:pPr>
        <w:autoSpaceDE w:val="0"/>
        <w:autoSpaceDN w:val="0"/>
        <w:adjustRightInd w:val="0"/>
        <w:spacing w:after="0" w:line="240" w:lineRule="auto"/>
        <w:ind w:firstLine="540"/>
        <w:jc w:val="both"/>
        <w:rPr>
          <w:rFonts w:ascii="Times New Roman" w:hAnsi="Times New Roman" w:cs="Times New Roman"/>
          <w:sz w:val="28"/>
          <w:szCs w:val="28"/>
        </w:rPr>
      </w:pPr>
      <w:r w:rsidRPr="00326659">
        <w:rPr>
          <w:rFonts w:ascii="Times New Roman" w:hAnsi="Times New Roman" w:cs="Times New Roman"/>
          <w:sz w:val="28"/>
          <w:szCs w:val="28"/>
        </w:rPr>
        <w:t xml:space="preserve">рассмотрение возражений заинтересованных лиц, указанных в </w:t>
      </w:r>
      <w:hyperlink r:id="rId11" w:history="1">
        <w:r w:rsidRPr="00326659">
          <w:rPr>
            <w:rFonts w:ascii="Times New Roman" w:hAnsi="Times New Roman" w:cs="Times New Roman"/>
            <w:sz w:val="28"/>
            <w:szCs w:val="28"/>
          </w:rPr>
          <w:t>части 3 статьи 39</w:t>
        </w:r>
      </w:hyperlink>
      <w:r w:rsidRPr="00326659">
        <w:rPr>
          <w:rFonts w:ascii="Times New Roman" w:hAnsi="Times New Roman" w:cs="Times New Roman"/>
          <w:sz w:val="28"/>
          <w:szCs w:val="28"/>
        </w:rPr>
        <w:t xml:space="preserve"> </w:t>
      </w:r>
      <w:r w:rsidRPr="0015133D">
        <w:rPr>
          <w:rFonts w:ascii="Times New Roman" w:hAnsi="Times New Roman" w:cs="Times New Roman"/>
          <w:sz w:val="28"/>
          <w:szCs w:val="28"/>
        </w:rPr>
        <w:t xml:space="preserve">Закона о кадастре (далее </w:t>
      </w:r>
      <w:r w:rsidR="00326659">
        <w:rPr>
          <w:rFonts w:ascii="Times New Roman" w:hAnsi="Times New Roman" w:cs="Times New Roman"/>
          <w:sz w:val="28"/>
          <w:szCs w:val="28"/>
        </w:rPr>
        <w:t>–</w:t>
      </w:r>
      <w:r w:rsidRPr="0015133D">
        <w:rPr>
          <w:rFonts w:ascii="Times New Roman" w:hAnsi="Times New Roman" w:cs="Times New Roman"/>
          <w:sz w:val="28"/>
          <w:szCs w:val="28"/>
        </w:rPr>
        <w:t xml:space="preserve"> заинтересованные лица), относительно местоположения границ земельных участков;</w:t>
      </w:r>
    </w:p>
    <w:p w:rsidR="0015133D" w:rsidRPr="0015133D" w:rsidRDefault="0015133D" w:rsidP="0015133D">
      <w:pPr>
        <w:autoSpaceDE w:val="0"/>
        <w:autoSpaceDN w:val="0"/>
        <w:adjustRightInd w:val="0"/>
        <w:spacing w:after="0" w:line="240" w:lineRule="auto"/>
        <w:ind w:firstLine="540"/>
        <w:jc w:val="both"/>
        <w:rPr>
          <w:rFonts w:ascii="Times New Roman" w:hAnsi="Times New Roman" w:cs="Times New Roman"/>
          <w:sz w:val="28"/>
          <w:szCs w:val="28"/>
        </w:rPr>
      </w:pPr>
      <w:r w:rsidRPr="0015133D">
        <w:rPr>
          <w:rFonts w:ascii="Times New Roman" w:hAnsi="Times New Roman" w:cs="Times New Roman"/>
          <w:sz w:val="28"/>
          <w:szCs w:val="28"/>
        </w:rPr>
        <w:t>подготовка заключения Согласительной комиссии о результатах рассмотрения возражений заинтересованных лиц относительно местоположения границ земельных участков, в том числе о нецелесообразности изменения проекта карты-плана территории в случае необоснованности таких возражений или о необходимости изменения исполнителем комплексных кадастровых работ карты-плана территории в соответствии с такими возражениями (далее - Заключение Согласительной комиссии);</w:t>
      </w:r>
    </w:p>
    <w:p w:rsidR="0015133D" w:rsidRPr="0015133D" w:rsidRDefault="0015133D" w:rsidP="0015133D">
      <w:pPr>
        <w:autoSpaceDE w:val="0"/>
        <w:autoSpaceDN w:val="0"/>
        <w:adjustRightInd w:val="0"/>
        <w:spacing w:after="0" w:line="240" w:lineRule="auto"/>
        <w:ind w:firstLine="540"/>
        <w:jc w:val="both"/>
        <w:rPr>
          <w:rFonts w:ascii="Times New Roman" w:hAnsi="Times New Roman" w:cs="Times New Roman"/>
          <w:sz w:val="28"/>
          <w:szCs w:val="28"/>
        </w:rPr>
      </w:pPr>
      <w:r w:rsidRPr="0015133D">
        <w:rPr>
          <w:rFonts w:ascii="Times New Roman" w:hAnsi="Times New Roman" w:cs="Times New Roman"/>
          <w:sz w:val="28"/>
          <w:szCs w:val="28"/>
        </w:rPr>
        <w:lastRenderedPageBreak/>
        <w:t>оформление акта согласования местоположения границ при выполнении комплексных кадастровых работ;</w:t>
      </w:r>
    </w:p>
    <w:p w:rsidR="0015133D" w:rsidRPr="0015133D" w:rsidRDefault="0015133D" w:rsidP="0015133D">
      <w:pPr>
        <w:autoSpaceDE w:val="0"/>
        <w:autoSpaceDN w:val="0"/>
        <w:adjustRightInd w:val="0"/>
        <w:spacing w:after="0" w:line="240" w:lineRule="auto"/>
        <w:ind w:firstLine="540"/>
        <w:jc w:val="both"/>
        <w:rPr>
          <w:rFonts w:ascii="Times New Roman" w:hAnsi="Times New Roman" w:cs="Times New Roman"/>
          <w:sz w:val="28"/>
          <w:szCs w:val="28"/>
        </w:rPr>
      </w:pPr>
      <w:r w:rsidRPr="0015133D">
        <w:rPr>
          <w:rFonts w:ascii="Times New Roman" w:hAnsi="Times New Roman" w:cs="Times New Roman"/>
          <w:sz w:val="28"/>
          <w:szCs w:val="28"/>
        </w:rPr>
        <w:t>разъяснение заинтересованным лицам возможности разрешения земельного спора о местоположении границ земельных участков в судебном порядке.</w:t>
      </w:r>
    </w:p>
    <w:p w:rsidR="0015133D" w:rsidRPr="0015133D" w:rsidRDefault="0015133D" w:rsidP="0015133D">
      <w:pPr>
        <w:autoSpaceDE w:val="0"/>
        <w:autoSpaceDN w:val="0"/>
        <w:adjustRightInd w:val="0"/>
        <w:spacing w:after="0" w:line="240" w:lineRule="auto"/>
        <w:jc w:val="both"/>
        <w:rPr>
          <w:rFonts w:ascii="Times New Roman" w:hAnsi="Times New Roman" w:cs="Times New Roman"/>
          <w:sz w:val="28"/>
          <w:szCs w:val="28"/>
        </w:rPr>
      </w:pPr>
    </w:p>
    <w:p w:rsidR="0015133D" w:rsidRPr="0015133D" w:rsidRDefault="0015133D" w:rsidP="0015133D">
      <w:pPr>
        <w:autoSpaceDE w:val="0"/>
        <w:autoSpaceDN w:val="0"/>
        <w:adjustRightInd w:val="0"/>
        <w:spacing w:after="0" w:line="240" w:lineRule="auto"/>
        <w:jc w:val="center"/>
        <w:outlineLvl w:val="0"/>
        <w:rPr>
          <w:rFonts w:ascii="Times New Roman" w:hAnsi="Times New Roman" w:cs="Times New Roman"/>
          <w:b/>
          <w:bCs/>
          <w:sz w:val="28"/>
          <w:szCs w:val="28"/>
        </w:rPr>
      </w:pPr>
      <w:r w:rsidRPr="0015133D">
        <w:rPr>
          <w:rFonts w:ascii="Times New Roman" w:hAnsi="Times New Roman" w:cs="Times New Roman"/>
          <w:b/>
          <w:bCs/>
          <w:sz w:val="28"/>
          <w:szCs w:val="28"/>
        </w:rPr>
        <w:t>IV. Порядок работы Согласительной комиссии</w:t>
      </w:r>
    </w:p>
    <w:p w:rsidR="0015133D" w:rsidRPr="0015133D" w:rsidRDefault="0015133D" w:rsidP="0015133D">
      <w:pPr>
        <w:autoSpaceDE w:val="0"/>
        <w:autoSpaceDN w:val="0"/>
        <w:adjustRightInd w:val="0"/>
        <w:spacing w:after="0" w:line="240" w:lineRule="auto"/>
        <w:jc w:val="both"/>
        <w:rPr>
          <w:rFonts w:ascii="Times New Roman" w:hAnsi="Times New Roman" w:cs="Times New Roman"/>
          <w:sz w:val="28"/>
          <w:szCs w:val="28"/>
        </w:rPr>
      </w:pPr>
    </w:p>
    <w:p w:rsidR="0015133D" w:rsidRPr="0015133D" w:rsidRDefault="0015133D" w:rsidP="0015133D">
      <w:pPr>
        <w:autoSpaceDE w:val="0"/>
        <w:autoSpaceDN w:val="0"/>
        <w:adjustRightInd w:val="0"/>
        <w:spacing w:after="0" w:line="240" w:lineRule="auto"/>
        <w:ind w:firstLine="540"/>
        <w:jc w:val="both"/>
        <w:rPr>
          <w:rFonts w:ascii="Times New Roman" w:hAnsi="Times New Roman" w:cs="Times New Roman"/>
          <w:sz w:val="28"/>
          <w:szCs w:val="28"/>
        </w:rPr>
      </w:pPr>
      <w:r w:rsidRPr="0015133D">
        <w:rPr>
          <w:rFonts w:ascii="Times New Roman" w:hAnsi="Times New Roman" w:cs="Times New Roman"/>
          <w:sz w:val="28"/>
          <w:szCs w:val="28"/>
        </w:rPr>
        <w:t>13. В целях согласования местоположения границ земельных участков, являющихся объектами комплексных кадастровых работ и расположенных в границах территории выполнения этих работ, Согласительная комиссия проводит заседание, на которое приглашаются заинтересованные лица и исполнитель комплексных кадастровых работ. Заседание проводится в очной форме при участии членов Согласительной комиссии и заинтересованных лиц.</w:t>
      </w:r>
    </w:p>
    <w:p w:rsidR="0015133D" w:rsidRPr="0015133D" w:rsidRDefault="0015133D" w:rsidP="0015133D">
      <w:pPr>
        <w:autoSpaceDE w:val="0"/>
        <w:autoSpaceDN w:val="0"/>
        <w:adjustRightInd w:val="0"/>
        <w:spacing w:after="0" w:line="240" w:lineRule="auto"/>
        <w:ind w:firstLine="540"/>
        <w:jc w:val="both"/>
        <w:rPr>
          <w:rFonts w:ascii="Times New Roman" w:hAnsi="Times New Roman" w:cs="Times New Roman"/>
          <w:sz w:val="28"/>
          <w:szCs w:val="28"/>
        </w:rPr>
      </w:pPr>
      <w:r w:rsidRPr="0015133D">
        <w:rPr>
          <w:rFonts w:ascii="Times New Roman" w:hAnsi="Times New Roman" w:cs="Times New Roman"/>
          <w:sz w:val="28"/>
          <w:szCs w:val="28"/>
        </w:rPr>
        <w:t>14. Дата, время и место заседания Согласительной комиссии указываются в извещении о проведении заседания Согласительной комиссии.</w:t>
      </w:r>
    </w:p>
    <w:p w:rsidR="0015133D" w:rsidRPr="0015133D" w:rsidRDefault="0015133D" w:rsidP="0015133D">
      <w:pPr>
        <w:autoSpaceDE w:val="0"/>
        <w:autoSpaceDN w:val="0"/>
        <w:adjustRightInd w:val="0"/>
        <w:spacing w:after="0" w:line="240" w:lineRule="auto"/>
        <w:ind w:firstLine="540"/>
        <w:jc w:val="both"/>
        <w:rPr>
          <w:rFonts w:ascii="Times New Roman" w:hAnsi="Times New Roman" w:cs="Times New Roman"/>
          <w:sz w:val="28"/>
          <w:szCs w:val="28"/>
        </w:rPr>
      </w:pPr>
      <w:r w:rsidRPr="0015133D">
        <w:rPr>
          <w:rFonts w:ascii="Times New Roman" w:hAnsi="Times New Roman" w:cs="Times New Roman"/>
          <w:sz w:val="28"/>
          <w:szCs w:val="28"/>
        </w:rPr>
        <w:t xml:space="preserve">15. Извещение о проведении заседания Согласительной комиссии, </w:t>
      </w:r>
      <w:proofErr w:type="gramStart"/>
      <w:r w:rsidRPr="0015133D">
        <w:rPr>
          <w:rFonts w:ascii="Times New Roman" w:hAnsi="Times New Roman" w:cs="Times New Roman"/>
          <w:sz w:val="28"/>
          <w:szCs w:val="28"/>
        </w:rPr>
        <w:t>содержащее</w:t>
      </w:r>
      <w:proofErr w:type="gramEnd"/>
      <w:r w:rsidRPr="0015133D">
        <w:rPr>
          <w:rFonts w:ascii="Times New Roman" w:hAnsi="Times New Roman" w:cs="Times New Roman"/>
          <w:sz w:val="28"/>
          <w:szCs w:val="28"/>
        </w:rPr>
        <w:t xml:space="preserve"> в том числе уведомление о завершении подготовки проекта карты-плана территории, опубликовывается, размещается и направляется заказчиком комплексных кадастровых работ способами, установленными Законом о кадастре для опубликования, размещения и направления извещения о начале выполнения комплексных кадастровых работ, не менее чем за пятнадцать рабочих дней до дня проведения указанного заседания.</w:t>
      </w:r>
    </w:p>
    <w:p w:rsidR="0015133D" w:rsidRPr="0015133D" w:rsidRDefault="0015133D" w:rsidP="0015133D">
      <w:pPr>
        <w:autoSpaceDE w:val="0"/>
        <w:autoSpaceDN w:val="0"/>
        <w:adjustRightInd w:val="0"/>
        <w:spacing w:after="0" w:line="240" w:lineRule="auto"/>
        <w:ind w:firstLine="540"/>
        <w:jc w:val="both"/>
        <w:rPr>
          <w:rFonts w:ascii="Times New Roman" w:hAnsi="Times New Roman" w:cs="Times New Roman"/>
          <w:sz w:val="28"/>
          <w:szCs w:val="28"/>
        </w:rPr>
      </w:pPr>
      <w:r w:rsidRPr="0015133D">
        <w:rPr>
          <w:rFonts w:ascii="Times New Roman" w:hAnsi="Times New Roman" w:cs="Times New Roman"/>
          <w:sz w:val="28"/>
          <w:szCs w:val="28"/>
        </w:rPr>
        <w:t>16. Согласительная комиссия обеспечивает ознакомление любых лиц с проектом карты-плана территории в соответствии с регламентом работы Согласительной комиссии путем:</w:t>
      </w:r>
    </w:p>
    <w:p w:rsidR="0015133D" w:rsidRPr="0015133D" w:rsidRDefault="0015133D" w:rsidP="0015133D">
      <w:pPr>
        <w:autoSpaceDE w:val="0"/>
        <w:autoSpaceDN w:val="0"/>
        <w:adjustRightInd w:val="0"/>
        <w:spacing w:after="0" w:line="240" w:lineRule="auto"/>
        <w:ind w:firstLine="540"/>
        <w:jc w:val="both"/>
        <w:rPr>
          <w:rFonts w:ascii="Times New Roman" w:hAnsi="Times New Roman" w:cs="Times New Roman"/>
          <w:sz w:val="28"/>
          <w:szCs w:val="28"/>
        </w:rPr>
      </w:pPr>
      <w:r w:rsidRPr="0015133D">
        <w:rPr>
          <w:rFonts w:ascii="Times New Roman" w:hAnsi="Times New Roman" w:cs="Times New Roman"/>
          <w:sz w:val="28"/>
          <w:szCs w:val="28"/>
        </w:rPr>
        <w:t>направления проекта карты-плана территории в форме электронного документа в соответствии с запросом заявителя;</w:t>
      </w:r>
    </w:p>
    <w:p w:rsidR="0015133D" w:rsidRPr="0015133D" w:rsidRDefault="0015133D" w:rsidP="0015133D">
      <w:pPr>
        <w:autoSpaceDE w:val="0"/>
        <w:autoSpaceDN w:val="0"/>
        <w:adjustRightInd w:val="0"/>
        <w:spacing w:after="0" w:line="240" w:lineRule="auto"/>
        <w:ind w:firstLine="540"/>
        <w:jc w:val="both"/>
        <w:rPr>
          <w:rFonts w:ascii="Times New Roman" w:hAnsi="Times New Roman" w:cs="Times New Roman"/>
          <w:sz w:val="28"/>
          <w:szCs w:val="28"/>
        </w:rPr>
      </w:pPr>
      <w:r w:rsidRPr="0015133D">
        <w:rPr>
          <w:rFonts w:ascii="Times New Roman" w:hAnsi="Times New Roman" w:cs="Times New Roman"/>
          <w:sz w:val="28"/>
          <w:szCs w:val="28"/>
        </w:rPr>
        <w:t>предоставления возможности ознакомления с проектом карты-плана территории в форме документа на бумажном носителе по месту нахождения Согласительной комиссии.</w:t>
      </w:r>
    </w:p>
    <w:p w:rsidR="0015133D" w:rsidRPr="0015133D" w:rsidRDefault="0015133D" w:rsidP="0015133D">
      <w:pPr>
        <w:autoSpaceDE w:val="0"/>
        <w:autoSpaceDN w:val="0"/>
        <w:adjustRightInd w:val="0"/>
        <w:spacing w:after="0" w:line="240" w:lineRule="auto"/>
        <w:ind w:firstLine="540"/>
        <w:jc w:val="both"/>
        <w:rPr>
          <w:rFonts w:ascii="Times New Roman" w:hAnsi="Times New Roman" w:cs="Times New Roman"/>
          <w:sz w:val="28"/>
          <w:szCs w:val="28"/>
        </w:rPr>
      </w:pPr>
      <w:r w:rsidRPr="0015133D">
        <w:rPr>
          <w:rFonts w:ascii="Times New Roman" w:hAnsi="Times New Roman" w:cs="Times New Roman"/>
          <w:sz w:val="28"/>
          <w:szCs w:val="28"/>
        </w:rPr>
        <w:t>17. Согласительная комиссия правомочна решать вопросы, если на ее заседании присутствуют не менее чем две трети от установленного числа ее членов.</w:t>
      </w:r>
    </w:p>
    <w:p w:rsidR="0015133D" w:rsidRPr="0015133D" w:rsidRDefault="0015133D" w:rsidP="0015133D">
      <w:pPr>
        <w:autoSpaceDE w:val="0"/>
        <w:autoSpaceDN w:val="0"/>
        <w:adjustRightInd w:val="0"/>
        <w:spacing w:after="0" w:line="240" w:lineRule="auto"/>
        <w:ind w:firstLine="540"/>
        <w:jc w:val="both"/>
        <w:rPr>
          <w:rFonts w:ascii="Times New Roman" w:hAnsi="Times New Roman" w:cs="Times New Roman"/>
          <w:sz w:val="28"/>
          <w:szCs w:val="28"/>
        </w:rPr>
      </w:pPr>
      <w:r w:rsidRPr="0015133D">
        <w:rPr>
          <w:rFonts w:ascii="Times New Roman" w:hAnsi="Times New Roman" w:cs="Times New Roman"/>
          <w:sz w:val="28"/>
          <w:szCs w:val="28"/>
        </w:rPr>
        <w:t>18. Голосование по всем вопросам проводится открыто. При голосовании мнение членов Согласительной комиссии выражается словами "за" или "против". Члены Согласительной комиссии не вправе воздерживаться от голосования. Решение Согласительной комиссии по всем вопросам считается принятым, если за него проголосовало более половины присутствующих на заседании членов Согласительной комиссии либо если при равенстве голосов членов Согласительной комиссии председательствующий на заседании голосовал "за" принятие решения.</w:t>
      </w:r>
    </w:p>
    <w:p w:rsidR="0015133D" w:rsidRPr="0015133D" w:rsidRDefault="0015133D" w:rsidP="0015133D">
      <w:pPr>
        <w:autoSpaceDE w:val="0"/>
        <w:autoSpaceDN w:val="0"/>
        <w:adjustRightInd w:val="0"/>
        <w:spacing w:after="0" w:line="240" w:lineRule="auto"/>
        <w:ind w:firstLine="540"/>
        <w:jc w:val="both"/>
        <w:rPr>
          <w:rFonts w:ascii="Times New Roman" w:hAnsi="Times New Roman" w:cs="Times New Roman"/>
          <w:sz w:val="28"/>
          <w:szCs w:val="28"/>
        </w:rPr>
      </w:pPr>
      <w:r w:rsidRPr="0015133D">
        <w:rPr>
          <w:rFonts w:ascii="Times New Roman" w:hAnsi="Times New Roman" w:cs="Times New Roman"/>
          <w:sz w:val="28"/>
          <w:szCs w:val="28"/>
        </w:rPr>
        <w:t xml:space="preserve">19. На заседании Согласительной комиссии по вопросу согласования местоположения границ земельных участков представляется проект карты-плана территории, разъясняются результаты выполнения комплексных </w:t>
      </w:r>
      <w:r w:rsidRPr="0015133D">
        <w:rPr>
          <w:rFonts w:ascii="Times New Roman" w:hAnsi="Times New Roman" w:cs="Times New Roman"/>
          <w:sz w:val="28"/>
          <w:szCs w:val="28"/>
        </w:rPr>
        <w:lastRenderedPageBreak/>
        <w:t>кадастровых работ, порядок согласования местоположения границ земельных участков и регламент работы Согласительной комиссии.</w:t>
      </w:r>
    </w:p>
    <w:p w:rsidR="0015133D" w:rsidRPr="0015133D" w:rsidRDefault="0015133D" w:rsidP="0015133D">
      <w:pPr>
        <w:autoSpaceDE w:val="0"/>
        <w:autoSpaceDN w:val="0"/>
        <w:adjustRightInd w:val="0"/>
        <w:spacing w:after="0" w:line="240" w:lineRule="auto"/>
        <w:ind w:firstLine="540"/>
        <w:jc w:val="both"/>
        <w:rPr>
          <w:rFonts w:ascii="Times New Roman" w:hAnsi="Times New Roman" w:cs="Times New Roman"/>
          <w:sz w:val="28"/>
          <w:szCs w:val="28"/>
        </w:rPr>
      </w:pPr>
      <w:r w:rsidRPr="0015133D">
        <w:rPr>
          <w:rFonts w:ascii="Times New Roman" w:hAnsi="Times New Roman" w:cs="Times New Roman"/>
          <w:sz w:val="28"/>
          <w:szCs w:val="28"/>
        </w:rPr>
        <w:t>20. При выполнении комплексных кадастровых работ согласование местоположения границ проводится в отношении земельных участков, местоположение границ которых подлежит обязательному согласованию в соответствии с Законом о кадастре.</w:t>
      </w:r>
    </w:p>
    <w:p w:rsidR="0015133D" w:rsidRPr="0015133D" w:rsidRDefault="0015133D" w:rsidP="0015133D">
      <w:pPr>
        <w:autoSpaceDE w:val="0"/>
        <w:autoSpaceDN w:val="0"/>
        <w:adjustRightInd w:val="0"/>
        <w:spacing w:after="0" w:line="240" w:lineRule="auto"/>
        <w:ind w:firstLine="540"/>
        <w:jc w:val="both"/>
        <w:rPr>
          <w:rFonts w:ascii="Times New Roman" w:hAnsi="Times New Roman" w:cs="Times New Roman"/>
          <w:sz w:val="28"/>
          <w:szCs w:val="28"/>
        </w:rPr>
      </w:pPr>
      <w:bookmarkStart w:id="2" w:name="Par61"/>
      <w:bookmarkEnd w:id="2"/>
      <w:r w:rsidRPr="0015133D">
        <w:rPr>
          <w:rFonts w:ascii="Times New Roman" w:hAnsi="Times New Roman" w:cs="Times New Roman"/>
          <w:sz w:val="28"/>
          <w:szCs w:val="28"/>
        </w:rPr>
        <w:t xml:space="preserve">21. Возражения заинтересованных лиц относительно местоположения границ земельных участков могут быть представлены </w:t>
      </w:r>
      <w:proofErr w:type="gramStart"/>
      <w:r w:rsidRPr="0015133D">
        <w:rPr>
          <w:rFonts w:ascii="Times New Roman" w:hAnsi="Times New Roman" w:cs="Times New Roman"/>
          <w:sz w:val="28"/>
          <w:szCs w:val="28"/>
        </w:rPr>
        <w:t>в письменной форме в Согласительную комиссию в период со дня опубликования извещения о проведении</w:t>
      </w:r>
      <w:proofErr w:type="gramEnd"/>
      <w:r w:rsidRPr="0015133D">
        <w:rPr>
          <w:rFonts w:ascii="Times New Roman" w:hAnsi="Times New Roman" w:cs="Times New Roman"/>
          <w:sz w:val="28"/>
          <w:szCs w:val="28"/>
        </w:rPr>
        <w:t xml:space="preserve"> заседания Согласительной комиссии до дня проведения данного заседания, а также в течение тридцати пяти календарных дней со дня проведения первого заседания Согласительной комиссии.</w:t>
      </w:r>
    </w:p>
    <w:p w:rsidR="0015133D" w:rsidRPr="0015133D" w:rsidRDefault="0015133D" w:rsidP="0015133D">
      <w:pPr>
        <w:autoSpaceDE w:val="0"/>
        <w:autoSpaceDN w:val="0"/>
        <w:adjustRightInd w:val="0"/>
        <w:spacing w:after="0" w:line="240" w:lineRule="auto"/>
        <w:ind w:firstLine="540"/>
        <w:jc w:val="both"/>
        <w:rPr>
          <w:rFonts w:ascii="Times New Roman" w:hAnsi="Times New Roman" w:cs="Times New Roman"/>
          <w:sz w:val="28"/>
          <w:szCs w:val="28"/>
        </w:rPr>
      </w:pPr>
      <w:r w:rsidRPr="0015133D">
        <w:rPr>
          <w:rFonts w:ascii="Times New Roman" w:hAnsi="Times New Roman" w:cs="Times New Roman"/>
          <w:sz w:val="28"/>
          <w:szCs w:val="28"/>
        </w:rPr>
        <w:t>Указанные возражения представляются заинтересованными лицами относительно местоположения границ земельных участков:</w:t>
      </w:r>
    </w:p>
    <w:p w:rsidR="0015133D" w:rsidRPr="0015133D" w:rsidRDefault="0015133D" w:rsidP="0015133D">
      <w:pPr>
        <w:autoSpaceDE w:val="0"/>
        <w:autoSpaceDN w:val="0"/>
        <w:adjustRightInd w:val="0"/>
        <w:spacing w:after="0" w:line="240" w:lineRule="auto"/>
        <w:ind w:firstLine="540"/>
        <w:jc w:val="both"/>
        <w:rPr>
          <w:rFonts w:ascii="Times New Roman" w:hAnsi="Times New Roman" w:cs="Times New Roman"/>
          <w:sz w:val="28"/>
          <w:szCs w:val="28"/>
        </w:rPr>
      </w:pPr>
      <w:r w:rsidRPr="0015133D">
        <w:rPr>
          <w:rFonts w:ascii="Times New Roman" w:hAnsi="Times New Roman" w:cs="Times New Roman"/>
          <w:sz w:val="28"/>
          <w:szCs w:val="28"/>
        </w:rPr>
        <w:t xml:space="preserve">кадастровые </w:t>
      </w:r>
      <w:proofErr w:type="gramStart"/>
      <w:r w:rsidRPr="0015133D">
        <w:rPr>
          <w:rFonts w:ascii="Times New Roman" w:hAnsi="Times New Roman" w:cs="Times New Roman"/>
          <w:sz w:val="28"/>
          <w:szCs w:val="28"/>
        </w:rPr>
        <w:t>сведения</w:t>
      </w:r>
      <w:proofErr w:type="gramEnd"/>
      <w:r w:rsidRPr="0015133D">
        <w:rPr>
          <w:rFonts w:ascii="Times New Roman" w:hAnsi="Times New Roman" w:cs="Times New Roman"/>
          <w:sz w:val="28"/>
          <w:szCs w:val="28"/>
        </w:rPr>
        <w:t xml:space="preserve"> о которых не соответствуют требованиям к описанию местоположения границ земельных участков;</w:t>
      </w:r>
    </w:p>
    <w:p w:rsidR="0015133D" w:rsidRPr="0015133D" w:rsidRDefault="0015133D" w:rsidP="0015133D">
      <w:pPr>
        <w:autoSpaceDE w:val="0"/>
        <w:autoSpaceDN w:val="0"/>
        <w:adjustRightInd w:val="0"/>
        <w:spacing w:after="0" w:line="240" w:lineRule="auto"/>
        <w:ind w:firstLine="540"/>
        <w:jc w:val="both"/>
        <w:rPr>
          <w:rFonts w:ascii="Times New Roman" w:hAnsi="Times New Roman" w:cs="Times New Roman"/>
          <w:sz w:val="28"/>
          <w:szCs w:val="28"/>
        </w:rPr>
      </w:pPr>
      <w:r w:rsidRPr="0015133D">
        <w:rPr>
          <w:rFonts w:ascii="Times New Roman" w:hAnsi="Times New Roman" w:cs="Times New Roman"/>
          <w:sz w:val="28"/>
          <w:szCs w:val="28"/>
        </w:rPr>
        <w:t>занятых зданиями или сооружениями, площадями, улицами, проездами, набережными, скверами, бульварами, водными объектами, пляжами и другими объектами общего пользования, образование которых предусмотрено на основании проекта межевания территории, подготовленного в порядке, установленном законодательством о градостроительной деятельности.</w:t>
      </w:r>
    </w:p>
    <w:p w:rsidR="0015133D" w:rsidRPr="0015133D" w:rsidRDefault="0015133D" w:rsidP="0015133D">
      <w:pPr>
        <w:autoSpaceDE w:val="0"/>
        <w:autoSpaceDN w:val="0"/>
        <w:adjustRightInd w:val="0"/>
        <w:spacing w:after="0" w:line="240" w:lineRule="auto"/>
        <w:ind w:firstLine="540"/>
        <w:jc w:val="both"/>
        <w:rPr>
          <w:rFonts w:ascii="Times New Roman" w:hAnsi="Times New Roman" w:cs="Times New Roman"/>
          <w:sz w:val="28"/>
          <w:szCs w:val="28"/>
        </w:rPr>
      </w:pPr>
      <w:r w:rsidRPr="0015133D">
        <w:rPr>
          <w:rFonts w:ascii="Times New Roman" w:hAnsi="Times New Roman" w:cs="Times New Roman"/>
          <w:sz w:val="28"/>
          <w:szCs w:val="28"/>
        </w:rPr>
        <w:t xml:space="preserve">22. </w:t>
      </w:r>
      <w:proofErr w:type="gramStart"/>
      <w:r w:rsidRPr="0015133D">
        <w:rPr>
          <w:rFonts w:ascii="Times New Roman" w:hAnsi="Times New Roman" w:cs="Times New Roman"/>
          <w:sz w:val="28"/>
          <w:szCs w:val="28"/>
        </w:rPr>
        <w:t>Возражения относительно местоположения границ земельного участка должны содержать сведения о лице, направившем данные возражения, в том числе фамилию, имя и (при наличии) отчество, а также адрес правообладателя и (или) адрес электронной почты правообладателя, реквизиты документа, удостоверяющего его личность, обоснование причин его несогласия с местоположением границ земельного участка, кадастровый номер земельного участка (при наличии) или обозначение образуемого земельного участка в соответствии</w:t>
      </w:r>
      <w:proofErr w:type="gramEnd"/>
      <w:r w:rsidRPr="0015133D">
        <w:rPr>
          <w:rFonts w:ascii="Times New Roman" w:hAnsi="Times New Roman" w:cs="Times New Roman"/>
          <w:sz w:val="28"/>
          <w:szCs w:val="28"/>
        </w:rPr>
        <w:t xml:space="preserve"> с проектом карты-плана территории. К указанным возражениям должны быть приложены копии документов, подтверждающих право лица, направившего данные возражения, на такой земельный участок, или иные документы, устанавливающие или удостоверяющие права на такой земельный участок, а также документы, определяющие или определявшие местоположение границ при образовании такого земельного участка (при наличии).</w:t>
      </w:r>
    </w:p>
    <w:p w:rsidR="0015133D" w:rsidRPr="0015133D" w:rsidRDefault="0015133D" w:rsidP="0015133D">
      <w:pPr>
        <w:autoSpaceDE w:val="0"/>
        <w:autoSpaceDN w:val="0"/>
        <w:adjustRightInd w:val="0"/>
        <w:spacing w:after="0" w:line="240" w:lineRule="auto"/>
        <w:ind w:firstLine="540"/>
        <w:jc w:val="both"/>
        <w:rPr>
          <w:rFonts w:ascii="Times New Roman" w:hAnsi="Times New Roman" w:cs="Times New Roman"/>
          <w:sz w:val="28"/>
          <w:szCs w:val="28"/>
        </w:rPr>
      </w:pPr>
      <w:r w:rsidRPr="0015133D">
        <w:rPr>
          <w:rFonts w:ascii="Times New Roman" w:hAnsi="Times New Roman" w:cs="Times New Roman"/>
          <w:sz w:val="28"/>
          <w:szCs w:val="28"/>
        </w:rPr>
        <w:t xml:space="preserve">23. Акты согласования местоположения границ при выполнении комплексных кадастровых работ и Заключения Согласительной комиссии о рассмотрении возражений заинтересованных лиц оформляются Согласительной комиссией в форме документов на бумажном носителе, которые хранятся </w:t>
      </w:r>
      <w:r w:rsidR="00B77ECC">
        <w:rPr>
          <w:rFonts w:ascii="Times New Roman" w:hAnsi="Times New Roman" w:cs="Times New Roman"/>
          <w:sz w:val="28"/>
          <w:szCs w:val="28"/>
        </w:rPr>
        <w:t xml:space="preserve">Администрацией </w:t>
      </w:r>
      <w:r w:rsidR="00B77ECC" w:rsidRPr="0015133D">
        <w:rPr>
          <w:rFonts w:ascii="Times New Roman" w:eastAsia="Calibri" w:hAnsi="Times New Roman" w:cs="Times New Roman"/>
          <w:sz w:val="28"/>
          <w:szCs w:val="28"/>
        </w:rPr>
        <w:t xml:space="preserve">сельского поселения Большая Глушица муниципального района Большеглушицкий </w:t>
      </w:r>
      <w:r w:rsidR="00B77ECC">
        <w:rPr>
          <w:rFonts w:ascii="Times New Roman" w:hAnsi="Times New Roman" w:cs="Times New Roman"/>
          <w:sz w:val="28"/>
          <w:szCs w:val="28"/>
        </w:rPr>
        <w:t>Самарской области</w:t>
      </w:r>
      <w:r w:rsidRPr="0015133D">
        <w:rPr>
          <w:rFonts w:ascii="Times New Roman" w:hAnsi="Times New Roman" w:cs="Times New Roman"/>
          <w:sz w:val="28"/>
          <w:szCs w:val="28"/>
        </w:rPr>
        <w:t>.</w:t>
      </w:r>
    </w:p>
    <w:p w:rsidR="0015133D" w:rsidRPr="0015133D" w:rsidRDefault="0015133D" w:rsidP="0015133D">
      <w:pPr>
        <w:autoSpaceDE w:val="0"/>
        <w:autoSpaceDN w:val="0"/>
        <w:adjustRightInd w:val="0"/>
        <w:spacing w:after="0" w:line="240" w:lineRule="auto"/>
        <w:ind w:firstLine="540"/>
        <w:jc w:val="both"/>
        <w:rPr>
          <w:rFonts w:ascii="Times New Roman" w:hAnsi="Times New Roman" w:cs="Times New Roman"/>
          <w:sz w:val="28"/>
          <w:szCs w:val="28"/>
        </w:rPr>
      </w:pPr>
      <w:r w:rsidRPr="0015133D">
        <w:rPr>
          <w:rFonts w:ascii="Times New Roman" w:hAnsi="Times New Roman" w:cs="Times New Roman"/>
          <w:sz w:val="28"/>
          <w:szCs w:val="28"/>
        </w:rPr>
        <w:t>24. При согласовании местоположения границ или частей границ земельного участка в рамках выполнения комплексных кадастровых работ местоположение таких границ или их частей считается согласованным, если:</w:t>
      </w:r>
    </w:p>
    <w:p w:rsidR="0015133D" w:rsidRPr="0015133D" w:rsidRDefault="0015133D" w:rsidP="0015133D">
      <w:pPr>
        <w:autoSpaceDE w:val="0"/>
        <w:autoSpaceDN w:val="0"/>
        <w:adjustRightInd w:val="0"/>
        <w:spacing w:after="0" w:line="240" w:lineRule="auto"/>
        <w:ind w:firstLine="540"/>
        <w:jc w:val="both"/>
        <w:rPr>
          <w:rFonts w:ascii="Times New Roman" w:hAnsi="Times New Roman" w:cs="Times New Roman"/>
          <w:sz w:val="28"/>
          <w:szCs w:val="28"/>
        </w:rPr>
      </w:pPr>
      <w:r w:rsidRPr="0015133D">
        <w:rPr>
          <w:rFonts w:ascii="Times New Roman" w:hAnsi="Times New Roman" w:cs="Times New Roman"/>
          <w:sz w:val="28"/>
          <w:szCs w:val="28"/>
        </w:rPr>
        <w:lastRenderedPageBreak/>
        <w:t>заинтересованными лицами не представлены возражения относительно местоположения границ или частей границ земельного участка;</w:t>
      </w:r>
    </w:p>
    <w:p w:rsidR="0015133D" w:rsidRPr="0015133D" w:rsidRDefault="0015133D" w:rsidP="0015133D">
      <w:pPr>
        <w:autoSpaceDE w:val="0"/>
        <w:autoSpaceDN w:val="0"/>
        <w:adjustRightInd w:val="0"/>
        <w:spacing w:after="0" w:line="240" w:lineRule="auto"/>
        <w:ind w:firstLine="540"/>
        <w:jc w:val="both"/>
        <w:rPr>
          <w:rFonts w:ascii="Times New Roman" w:hAnsi="Times New Roman" w:cs="Times New Roman"/>
          <w:sz w:val="28"/>
          <w:szCs w:val="28"/>
        </w:rPr>
      </w:pPr>
      <w:r w:rsidRPr="0015133D">
        <w:rPr>
          <w:rFonts w:ascii="Times New Roman" w:hAnsi="Times New Roman" w:cs="Times New Roman"/>
          <w:sz w:val="28"/>
          <w:szCs w:val="28"/>
        </w:rPr>
        <w:t>местоположение границ или частей границ земельного участка установлено на основании вступившего в законную силу судебного акта, в том числе в связи с рассмотрением земельного спора о местоположении границ земельного участка.</w:t>
      </w:r>
    </w:p>
    <w:p w:rsidR="0015133D" w:rsidRPr="0015133D" w:rsidRDefault="0015133D" w:rsidP="0015133D">
      <w:pPr>
        <w:autoSpaceDE w:val="0"/>
        <w:autoSpaceDN w:val="0"/>
        <w:adjustRightInd w:val="0"/>
        <w:spacing w:after="0" w:line="240" w:lineRule="auto"/>
        <w:ind w:firstLine="540"/>
        <w:jc w:val="both"/>
        <w:rPr>
          <w:rFonts w:ascii="Times New Roman" w:hAnsi="Times New Roman" w:cs="Times New Roman"/>
          <w:sz w:val="28"/>
          <w:szCs w:val="28"/>
        </w:rPr>
      </w:pPr>
      <w:r w:rsidRPr="0015133D">
        <w:rPr>
          <w:rFonts w:ascii="Times New Roman" w:hAnsi="Times New Roman" w:cs="Times New Roman"/>
          <w:sz w:val="28"/>
          <w:szCs w:val="28"/>
        </w:rPr>
        <w:t>В случае предоставления заинтересованными лицами возражений относительно местоположения границ или частей границ земельного участка, за исключением случаев, если земельный спор о местоположении границ земельного участка был разрешен в судебном порядке, местоположение таких границ или частей границ земельного участка считается спорным.</w:t>
      </w:r>
    </w:p>
    <w:p w:rsidR="0015133D" w:rsidRPr="0015133D" w:rsidRDefault="0015133D" w:rsidP="0015133D">
      <w:pPr>
        <w:autoSpaceDE w:val="0"/>
        <w:autoSpaceDN w:val="0"/>
        <w:adjustRightInd w:val="0"/>
        <w:spacing w:after="0" w:line="240" w:lineRule="auto"/>
        <w:ind w:firstLine="540"/>
        <w:jc w:val="both"/>
        <w:rPr>
          <w:rFonts w:ascii="Times New Roman" w:hAnsi="Times New Roman" w:cs="Times New Roman"/>
          <w:sz w:val="28"/>
          <w:szCs w:val="28"/>
        </w:rPr>
      </w:pPr>
      <w:r w:rsidRPr="0015133D">
        <w:rPr>
          <w:rFonts w:ascii="Times New Roman" w:hAnsi="Times New Roman" w:cs="Times New Roman"/>
          <w:sz w:val="28"/>
          <w:szCs w:val="28"/>
        </w:rPr>
        <w:t>25. По результатам работы Согласительной комиссии составляются:</w:t>
      </w:r>
    </w:p>
    <w:p w:rsidR="0015133D" w:rsidRPr="0015133D" w:rsidRDefault="0015133D" w:rsidP="0015133D">
      <w:pPr>
        <w:autoSpaceDE w:val="0"/>
        <w:autoSpaceDN w:val="0"/>
        <w:adjustRightInd w:val="0"/>
        <w:spacing w:after="0" w:line="240" w:lineRule="auto"/>
        <w:ind w:firstLine="540"/>
        <w:jc w:val="both"/>
        <w:rPr>
          <w:rFonts w:ascii="Times New Roman" w:hAnsi="Times New Roman" w:cs="Times New Roman"/>
          <w:sz w:val="28"/>
          <w:szCs w:val="28"/>
        </w:rPr>
      </w:pPr>
      <w:r w:rsidRPr="0015133D">
        <w:rPr>
          <w:rFonts w:ascii="Times New Roman" w:hAnsi="Times New Roman" w:cs="Times New Roman"/>
          <w:sz w:val="28"/>
          <w:szCs w:val="28"/>
        </w:rPr>
        <w:t>протокол заседания Согласительной комиссии по вопросу согласования местоположения границ земельных участков, форма и содержание которого утверждаются органом нормативно-правового регулирования в сфере кадастровых отношений;</w:t>
      </w:r>
    </w:p>
    <w:p w:rsidR="0015133D" w:rsidRPr="0015133D" w:rsidRDefault="0015133D" w:rsidP="0015133D">
      <w:pPr>
        <w:autoSpaceDE w:val="0"/>
        <w:autoSpaceDN w:val="0"/>
        <w:adjustRightInd w:val="0"/>
        <w:spacing w:after="0" w:line="240" w:lineRule="auto"/>
        <w:ind w:firstLine="540"/>
        <w:jc w:val="both"/>
        <w:rPr>
          <w:rFonts w:ascii="Times New Roman" w:hAnsi="Times New Roman" w:cs="Times New Roman"/>
          <w:sz w:val="28"/>
          <w:szCs w:val="28"/>
        </w:rPr>
      </w:pPr>
      <w:r w:rsidRPr="0015133D">
        <w:rPr>
          <w:rFonts w:ascii="Times New Roman" w:hAnsi="Times New Roman" w:cs="Times New Roman"/>
          <w:sz w:val="28"/>
          <w:szCs w:val="28"/>
        </w:rPr>
        <w:t>заключение Согласительной комиссии о результатах рассмотрения возражений относительно местоположения границ или частей границ земельных участков.</w:t>
      </w:r>
    </w:p>
    <w:p w:rsidR="0015133D" w:rsidRPr="0015133D" w:rsidRDefault="0015133D" w:rsidP="0015133D">
      <w:pPr>
        <w:autoSpaceDE w:val="0"/>
        <w:autoSpaceDN w:val="0"/>
        <w:adjustRightInd w:val="0"/>
        <w:spacing w:after="0" w:line="240" w:lineRule="auto"/>
        <w:ind w:firstLine="540"/>
        <w:jc w:val="both"/>
        <w:rPr>
          <w:rFonts w:ascii="Times New Roman" w:hAnsi="Times New Roman" w:cs="Times New Roman"/>
          <w:sz w:val="28"/>
          <w:szCs w:val="28"/>
        </w:rPr>
      </w:pPr>
      <w:r w:rsidRPr="0015133D">
        <w:rPr>
          <w:rFonts w:ascii="Times New Roman" w:hAnsi="Times New Roman" w:cs="Times New Roman"/>
          <w:sz w:val="28"/>
          <w:szCs w:val="28"/>
        </w:rPr>
        <w:t>Протокол заседания по вопросу согласования местоположения границ земельных участков и Заключение Согласительной комиссии составляются по одному экземпляру для каждого члена Согласительной комиссии, для исполнителя комплексных кадастровых работ, а также заинтересованных лиц.</w:t>
      </w:r>
    </w:p>
    <w:p w:rsidR="0015133D" w:rsidRPr="0015133D" w:rsidRDefault="0015133D" w:rsidP="0015133D">
      <w:pPr>
        <w:autoSpaceDE w:val="0"/>
        <w:autoSpaceDN w:val="0"/>
        <w:adjustRightInd w:val="0"/>
        <w:spacing w:after="0" w:line="240" w:lineRule="auto"/>
        <w:ind w:firstLine="540"/>
        <w:jc w:val="both"/>
        <w:rPr>
          <w:rFonts w:ascii="Times New Roman" w:hAnsi="Times New Roman" w:cs="Times New Roman"/>
          <w:sz w:val="28"/>
          <w:szCs w:val="28"/>
        </w:rPr>
      </w:pPr>
      <w:r w:rsidRPr="0015133D">
        <w:rPr>
          <w:rFonts w:ascii="Times New Roman" w:hAnsi="Times New Roman" w:cs="Times New Roman"/>
          <w:sz w:val="28"/>
          <w:szCs w:val="28"/>
        </w:rPr>
        <w:t xml:space="preserve">26. В течение двадцати рабочих дней со дня истечения срока представления </w:t>
      </w:r>
      <w:r w:rsidRPr="00B77ECC">
        <w:rPr>
          <w:rFonts w:ascii="Times New Roman" w:hAnsi="Times New Roman" w:cs="Times New Roman"/>
          <w:sz w:val="28"/>
          <w:szCs w:val="28"/>
        </w:rPr>
        <w:t xml:space="preserve">возражений, предусмотренных </w:t>
      </w:r>
      <w:hyperlink w:anchor="Par61" w:history="1">
        <w:r w:rsidRPr="00B77ECC">
          <w:rPr>
            <w:rFonts w:ascii="Times New Roman" w:hAnsi="Times New Roman" w:cs="Times New Roman"/>
            <w:sz w:val="28"/>
            <w:szCs w:val="28"/>
          </w:rPr>
          <w:t>пунктом 21</w:t>
        </w:r>
      </w:hyperlink>
      <w:r w:rsidRPr="00B77ECC">
        <w:rPr>
          <w:rFonts w:ascii="Times New Roman" w:hAnsi="Times New Roman" w:cs="Times New Roman"/>
          <w:sz w:val="28"/>
          <w:szCs w:val="28"/>
        </w:rPr>
        <w:t xml:space="preserve"> настоящего регламента, Согласительная </w:t>
      </w:r>
      <w:r w:rsidRPr="0015133D">
        <w:rPr>
          <w:rFonts w:ascii="Times New Roman" w:hAnsi="Times New Roman" w:cs="Times New Roman"/>
          <w:sz w:val="28"/>
          <w:szCs w:val="28"/>
        </w:rPr>
        <w:t>комиссия направляет заказчику комплексных кадастровых работ для утверждения оформленный исполнителем комплексных кадастровых работ проект карты-плана территории в окончательной редакции и необходимые для его утверждения материалы заседания Согласительной комиссии.</w:t>
      </w:r>
    </w:p>
    <w:p w:rsidR="0015133D" w:rsidRPr="0015133D" w:rsidRDefault="0015133D" w:rsidP="0015133D">
      <w:pPr>
        <w:autoSpaceDE w:val="0"/>
        <w:autoSpaceDN w:val="0"/>
        <w:adjustRightInd w:val="0"/>
        <w:spacing w:after="0" w:line="240" w:lineRule="auto"/>
        <w:ind w:firstLine="540"/>
        <w:jc w:val="both"/>
        <w:rPr>
          <w:rFonts w:ascii="Times New Roman" w:hAnsi="Times New Roman" w:cs="Times New Roman"/>
          <w:sz w:val="28"/>
          <w:szCs w:val="28"/>
        </w:rPr>
      </w:pPr>
      <w:r w:rsidRPr="0015133D">
        <w:rPr>
          <w:rFonts w:ascii="Times New Roman" w:hAnsi="Times New Roman" w:cs="Times New Roman"/>
          <w:sz w:val="28"/>
          <w:szCs w:val="28"/>
        </w:rPr>
        <w:t>2</w:t>
      </w:r>
      <w:r w:rsidR="00B77ECC">
        <w:rPr>
          <w:rFonts w:ascii="Times New Roman" w:hAnsi="Times New Roman" w:cs="Times New Roman"/>
          <w:sz w:val="28"/>
          <w:szCs w:val="28"/>
        </w:rPr>
        <w:t>7</w:t>
      </w:r>
      <w:r w:rsidRPr="0015133D">
        <w:rPr>
          <w:rFonts w:ascii="Times New Roman" w:hAnsi="Times New Roman" w:cs="Times New Roman"/>
          <w:sz w:val="28"/>
          <w:szCs w:val="28"/>
        </w:rPr>
        <w:t>. Земельные споры о местоположении границ земельных участков, не урегулированные в результате согласования местоположения границ земельных участков, в отношении которых выполнены комплексные кадастровые работы, после оформления акта согласования местоположения границ при выполнении комплексных кадастровых работ разрешаются в судебном порядке.</w:t>
      </w:r>
    </w:p>
    <w:p w:rsidR="0015133D" w:rsidRPr="0015133D" w:rsidRDefault="0015133D" w:rsidP="0015133D">
      <w:pPr>
        <w:autoSpaceDE w:val="0"/>
        <w:autoSpaceDN w:val="0"/>
        <w:adjustRightInd w:val="0"/>
        <w:spacing w:after="0" w:line="240" w:lineRule="auto"/>
        <w:ind w:firstLine="540"/>
        <w:jc w:val="both"/>
        <w:rPr>
          <w:rFonts w:ascii="Times New Roman" w:hAnsi="Times New Roman" w:cs="Times New Roman"/>
          <w:sz w:val="28"/>
          <w:szCs w:val="28"/>
        </w:rPr>
      </w:pPr>
      <w:r w:rsidRPr="0015133D">
        <w:rPr>
          <w:rFonts w:ascii="Times New Roman" w:hAnsi="Times New Roman" w:cs="Times New Roman"/>
          <w:sz w:val="28"/>
          <w:szCs w:val="28"/>
        </w:rPr>
        <w:t>2</w:t>
      </w:r>
      <w:r w:rsidR="00B77ECC">
        <w:rPr>
          <w:rFonts w:ascii="Times New Roman" w:hAnsi="Times New Roman" w:cs="Times New Roman"/>
          <w:sz w:val="28"/>
          <w:szCs w:val="28"/>
        </w:rPr>
        <w:t>8</w:t>
      </w:r>
      <w:r w:rsidRPr="0015133D">
        <w:rPr>
          <w:rFonts w:ascii="Times New Roman" w:hAnsi="Times New Roman" w:cs="Times New Roman"/>
          <w:sz w:val="28"/>
          <w:szCs w:val="28"/>
        </w:rPr>
        <w:t>. Наличие или отсутствие утвержденного заключения Согласительной комиссии не препятствует обращению в суд для разрешения земельных споров о местоположении границ земельных участков, расположенных на территории, на которой выполняются комплексные кадастровые работы.</w:t>
      </w:r>
    </w:p>
    <w:p w:rsidR="0015133D" w:rsidRPr="0015133D" w:rsidRDefault="0015133D" w:rsidP="0015133D">
      <w:pPr>
        <w:spacing w:after="0" w:line="240" w:lineRule="auto"/>
        <w:rPr>
          <w:rFonts w:ascii="Times New Roman" w:eastAsia="Times New Roman" w:hAnsi="Times New Roman" w:cs="Times New Roman"/>
          <w:color w:val="000000"/>
          <w:sz w:val="28"/>
          <w:szCs w:val="28"/>
          <w:lang w:eastAsia="ru-RU"/>
        </w:rPr>
      </w:pPr>
    </w:p>
    <w:sectPr w:rsidR="0015133D" w:rsidRPr="0015133D" w:rsidSect="0087345E">
      <w:headerReference w:type="even" r:id="rId12"/>
      <w:headerReference w:type="default" r:id="rId13"/>
      <w:pgSz w:w="11900" w:h="16840"/>
      <w:pgMar w:top="1134" w:right="701" w:bottom="1134" w:left="1701" w:header="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E97" w:rsidRDefault="002F4E97" w:rsidP="0084552F">
      <w:pPr>
        <w:spacing w:after="0" w:line="240" w:lineRule="auto"/>
      </w:pPr>
      <w:r>
        <w:separator/>
      </w:r>
    </w:p>
  </w:endnote>
  <w:endnote w:type="continuationSeparator" w:id="0">
    <w:p w:rsidR="002F4E97" w:rsidRDefault="002F4E97" w:rsidP="00845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ndale Sans UI">
    <w:altName w:val="Times New Roman"/>
    <w:charset w:val="CC"/>
    <w:family w:val="auto"/>
    <w:pitch w:val="variable"/>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E97" w:rsidRDefault="002F4E97" w:rsidP="0084552F">
      <w:pPr>
        <w:spacing w:after="0" w:line="240" w:lineRule="auto"/>
      </w:pPr>
      <w:r>
        <w:separator/>
      </w:r>
    </w:p>
  </w:footnote>
  <w:footnote w:type="continuationSeparator" w:id="0">
    <w:p w:rsidR="002F4E97" w:rsidRDefault="002F4E97" w:rsidP="008455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F77" w:rsidRDefault="00F14F77" w:rsidP="00745A34">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F14F77" w:rsidRDefault="00F14F77">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F77" w:rsidRDefault="00F14F77" w:rsidP="00415CC3">
    <w:pPr>
      <w:pStyle w:val="a5"/>
      <w:tabs>
        <w:tab w:val="clear" w:pos="4677"/>
        <w:tab w:val="clear" w:pos="9355"/>
        <w:tab w:val="center" w:pos="0"/>
        <w:tab w:val="right" w:pos="10206"/>
      </w:tabs>
    </w:pPr>
  </w:p>
  <w:p w:rsidR="00F14F77" w:rsidRPr="0029433A" w:rsidRDefault="00F14F77" w:rsidP="00745A34">
    <w:pPr>
      <w:pStyle w:val="a5"/>
      <w:framePr w:wrap="around" w:vAnchor="text" w:hAnchor="page" w:x="6016" w:y="205"/>
      <w:jc w:val="center"/>
      <w:rPr>
        <w:rStyle w:val="a9"/>
        <w:sz w:val="20"/>
        <w:szCs w:val="20"/>
      </w:rPr>
    </w:pPr>
  </w:p>
  <w:p w:rsidR="00F14F77" w:rsidRDefault="00F14F77" w:rsidP="00745A3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751645"/>
    <w:multiLevelType w:val="multilevel"/>
    <w:tmpl w:val="93D4C0AC"/>
    <w:lvl w:ilvl="0">
      <w:start w:val="1"/>
      <w:numFmt w:val="decimal"/>
      <w:lvlText w:val="%1."/>
      <w:lvlJc w:val="left"/>
      <w:pPr>
        <w:ind w:left="720" w:hanging="360"/>
      </w:pPr>
      <w:rPr>
        <w:rFonts w:hint="default"/>
        <w:b/>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nsid w:val="32CB41E0"/>
    <w:multiLevelType w:val="hybridMultilevel"/>
    <w:tmpl w:val="0DB4EDCC"/>
    <w:lvl w:ilvl="0" w:tplc="ED882E0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0F7"/>
    <w:rsid w:val="000011B5"/>
    <w:rsid w:val="0000151F"/>
    <w:rsid w:val="000156AA"/>
    <w:rsid w:val="00027781"/>
    <w:rsid w:val="00034447"/>
    <w:rsid w:val="000522CD"/>
    <w:rsid w:val="00062734"/>
    <w:rsid w:val="000847A3"/>
    <w:rsid w:val="00094E62"/>
    <w:rsid w:val="00096B5F"/>
    <w:rsid w:val="00097FE0"/>
    <w:rsid w:val="000B0BA9"/>
    <w:rsid w:val="000C5179"/>
    <w:rsid w:val="000D4F6C"/>
    <w:rsid w:val="000D68F1"/>
    <w:rsid w:val="000D7F23"/>
    <w:rsid w:val="000E51D4"/>
    <w:rsid w:val="0015133D"/>
    <w:rsid w:val="00151C5D"/>
    <w:rsid w:val="0017256A"/>
    <w:rsid w:val="001A6218"/>
    <w:rsid w:val="001B1646"/>
    <w:rsid w:val="001D5D93"/>
    <w:rsid w:val="001D6722"/>
    <w:rsid w:val="00241711"/>
    <w:rsid w:val="002819E0"/>
    <w:rsid w:val="002947F6"/>
    <w:rsid w:val="002A07D4"/>
    <w:rsid w:val="002A3CCD"/>
    <w:rsid w:val="002B0D02"/>
    <w:rsid w:val="002C0785"/>
    <w:rsid w:val="002F4E97"/>
    <w:rsid w:val="0030673D"/>
    <w:rsid w:val="0032104E"/>
    <w:rsid w:val="0032405F"/>
    <w:rsid w:val="00326659"/>
    <w:rsid w:val="00353C94"/>
    <w:rsid w:val="00376F8C"/>
    <w:rsid w:val="003871E3"/>
    <w:rsid w:val="003A2D38"/>
    <w:rsid w:val="003D0F15"/>
    <w:rsid w:val="00415CC3"/>
    <w:rsid w:val="004370F7"/>
    <w:rsid w:val="00437776"/>
    <w:rsid w:val="0044203B"/>
    <w:rsid w:val="00450822"/>
    <w:rsid w:val="00464BC2"/>
    <w:rsid w:val="00470CFF"/>
    <w:rsid w:val="004772B0"/>
    <w:rsid w:val="00477F41"/>
    <w:rsid w:val="004A40E3"/>
    <w:rsid w:val="004B1A4C"/>
    <w:rsid w:val="004B29A0"/>
    <w:rsid w:val="004F19BB"/>
    <w:rsid w:val="005147ED"/>
    <w:rsid w:val="00524160"/>
    <w:rsid w:val="005275C3"/>
    <w:rsid w:val="005555CC"/>
    <w:rsid w:val="005633CC"/>
    <w:rsid w:val="005A13ED"/>
    <w:rsid w:val="005C719F"/>
    <w:rsid w:val="005D780C"/>
    <w:rsid w:val="005E6E53"/>
    <w:rsid w:val="00610864"/>
    <w:rsid w:val="0061213A"/>
    <w:rsid w:val="00617DC4"/>
    <w:rsid w:val="0062638A"/>
    <w:rsid w:val="006275D9"/>
    <w:rsid w:val="00670639"/>
    <w:rsid w:val="00672B02"/>
    <w:rsid w:val="006956D8"/>
    <w:rsid w:val="006A3C16"/>
    <w:rsid w:val="006C0E32"/>
    <w:rsid w:val="006C2723"/>
    <w:rsid w:val="006D1477"/>
    <w:rsid w:val="006D4640"/>
    <w:rsid w:val="0074244B"/>
    <w:rsid w:val="0074388B"/>
    <w:rsid w:val="00751CBF"/>
    <w:rsid w:val="00763B6B"/>
    <w:rsid w:val="00773FEB"/>
    <w:rsid w:val="007770C1"/>
    <w:rsid w:val="00782F5C"/>
    <w:rsid w:val="007A015C"/>
    <w:rsid w:val="007A64B0"/>
    <w:rsid w:val="007D339E"/>
    <w:rsid w:val="008026A0"/>
    <w:rsid w:val="0083289B"/>
    <w:rsid w:val="008426E4"/>
    <w:rsid w:val="0084552F"/>
    <w:rsid w:val="00867C5E"/>
    <w:rsid w:val="0087345E"/>
    <w:rsid w:val="00873CA4"/>
    <w:rsid w:val="008C08D1"/>
    <w:rsid w:val="008C419C"/>
    <w:rsid w:val="008C4DED"/>
    <w:rsid w:val="008E6AA7"/>
    <w:rsid w:val="008F7C36"/>
    <w:rsid w:val="00904A55"/>
    <w:rsid w:val="009273F8"/>
    <w:rsid w:val="00953BA2"/>
    <w:rsid w:val="00964D67"/>
    <w:rsid w:val="00965152"/>
    <w:rsid w:val="009731E6"/>
    <w:rsid w:val="009808BA"/>
    <w:rsid w:val="00984E00"/>
    <w:rsid w:val="00987CBE"/>
    <w:rsid w:val="009B0A70"/>
    <w:rsid w:val="009B2F30"/>
    <w:rsid w:val="009C5680"/>
    <w:rsid w:val="009C7D2B"/>
    <w:rsid w:val="00A0062D"/>
    <w:rsid w:val="00A06215"/>
    <w:rsid w:val="00A11545"/>
    <w:rsid w:val="00A22078"/>
    <w:rsid w:val="00A40E22"/>
    <w:rsid w:val="00A527A8"/>
    <w:rsid w:val="00A571D0"/>
    <w:rsid w:val="00A57D9B"/>
    <w:rsid w:val="00A8659F"/>
    <w:rsid w:val="00AA7537"/>
    <w:rsid w:val="00AB2CCA"/>
    <w:rsid w:val="00AC3A14"/>
    <w:rsid w:val="00AD0D6C"/>
    <w:rsid w:val="00B03E97"/>
    <w:rsid w:val="00B0419A"/>
    <w:rsid w:val="00B37DD2"/>
    <w:rsid w:val="00B45C83"/>
    <w:rsid w:val="00B4730D"/>
    <w:rsid w:val="00B757D6"/>
    <w:rsid w:val="00B77ECC"/>
    <w:rsid w:val="00B9484C"/>
    <w:rsid w:val="00BC0397"/>
    <w:rsid w:val="00BC1FDA"/>
    <w:rsid w:val="00BD2F32"/>
    <w:rsid w:val="00BE0724"/>
    <w:rsid w:val="00C05262"/>
    <w:rsid w:val="00C57819"/>
    <w:rsid w:val="00C82925"/>
    <w:rsid w:val="00CB5E62"/>
    <w:rsid w:val="00CD2CDB"/>
    <w:rsid w:val="00D14235"/>
    <w:rsid w:val="00D34674"/>
    <w:rsid w:val="00D4515B"/>
    <w:rsid w:val="00D54F53"/>
    <w:rsid w:val="00DC0FB9"/>
    <w:rsid w:val="00DD1AAB"/>
    <w:rsid w:val="00DD1DA1"/>
    <w:rsid w:val="00DF7A99"/>
    <w:rsid w:val="00E0008E"/>
    <w:rsid w:val="00E230E0"/>
    <w:rsid w:val="00E2771E"/>
    <w:rsid w:val="00E62FB6"/>
    <w:rsid w:val="00E90332"/>
    <w:rsid w:val="00E93376"/>
    <w:rsid w:val="00EA3818"/>
    <w:rsid w:val="00EB1C07"/>
    <w:rsid w:val="00EB438C"/>
    <w:rsid w:val="00EC2D77"/>
    <w:rsid w:val="00EC6238"/>
    <w:rsid w:val="00EE30D4"/>
    <w:rsid w:val="00F14F77"/>
    <w:rsid w:val="00F361D6"/>
    <w:rsid w:val="00F565AB"/>
    <w:rsid w:val="00F758C3"/>
    <w:rsid w:val="00F83597"/>
    <w:rsid w:val="00FB4566"/>
    <w:rsid w:val="00FC3AB7"/>
    <w:rsid w:val="00FC5598"/>
    <w:rsid w:val="00FC55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70F7"/>
  </w:style>
  <w:style w:type="paragraph" w:styleId="2">
    <w:name w:val="heading 2"/>
    <w:basedOn w:val="a"/>
    <w:next w:val="a"/>
    <w:link w:val="20"/>
    <w:uiPriority w:val="9"/>
    <w:semiHidden/>
    <w:unhideWhenUsed/>
    <w:qFormat/>
    <w:rsid w:val="00F14F77"/>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5781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7819"/>
    <w:rPr>
      <w:rFonts w:ascii="Tahoma" w:hAnsi="Tahoma" w:cs="Tahoma"/>
      <w:sz w:val="16"/>
      <w:szCs w:val="16"/>
    </w:rPr>
  </w:style>
  <w:style w:type="paragraph" w:styleId="a5">
    <w:name w:val="header"/>
    <w:basedOn w:val="a"/>
    <w:link w:val="a6"/>
    <w:uiPriority w:val="99"/>
    <w:unhideWhenUsed/>
    <w:rsid w:val="0084552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4552F"/>
  </w:style>
  <w:style w:type="paragraph" w:styleId="a7">
    <w:name w:val="footer"/>
    <w:basedOn w:val="a"/>
    <w:link w:val="a8"/>
    <w:uiPriority w:val="99"/>
    <w:unhideWhenUsed/>
    <w:rsid w:val="0084552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4552F"/>
  </w:style>
  <w:style w:type="character" w:customStyle="1" w:styleId="20">
    <w:name w:val="Заголовок 2 Знак"/>
    <w:basedOn w:val="a0"/>
    <w:link w:val="2"/>
    <w:uiPriority w:val="9"/>
    <w:semiHidden/>
    <w:rsid w:val="00F14F77"/>
    <w:rPr>
      <w:rFonts w:asciiTheme="majorHAnsi" w:eastAsiaTheme="majorEastAsia" w:hAnsiTheme="majorHAnsi" w:cstheme="majorBidi"/>
      <w:b/>
      <w:bCs/>
      <w:color w:val="4F81BD" w:themeColor="accent1"/>
      <w:sz w:val="26"/>
      <w:szCs w:val="26"/>
      <w:lang w:eastAsia="ru-RU"/>
    </w:rPr>
  </w:style>
  <w:style w:type="character" w:styleId="a9">
    <w:name w:val="page number"/>
    <w:uiPriority w:val="99"/>
    <w:unhideWhenUsed/>
    <w:rsid w:val="00F14F77"/>
  </w:style>
  <w:style w:type="character" w:customStyle="1" w:styleId="Bodytext2">
    <w:name w:val="Body text (2)_"/>
    <w:rsid w:val="00F14F77"/>
    <w:rPr>
      <w:rFonts w:ascii="Times New Roman" w:hAnsi="Times New Roman"/>
      <w:sz w:val="21"/>
      <w:szCs w:val="21"/>
    </w:rPr>
  </w:style>
  <w:style w:type="table" w:styleId="aa">
    <w:name w:val="Table Grid"/>
    <w:basedOn w:val="a1"/>
    <w:uiPriority w:val="59"/>
    <w:rsid w:val="00F14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Стиль порядка"/>
    <w:basedOn w:val="a"/>
    <w:rsid w:val="00F14F77"/>
    <w:pPr>
      <w:tabs>
        <w:tab w:val="left" w:pos="1080"/>
        <w:tab w:val="left" w:pos="1260"/>
      </w:tabs>
      <w:spacing w:after="0" w:line="360" w:lineRule="auto"/>
      <w:ind w:firstLine="720"/>
      <w:jc w:val="both"/>
    </w:pPr>
    <w:rPr>
      <w:rFonts w:ascii="Times New Roman" w:eastAsia="Times New Roman" w:hAnsi="Times New Roman" w:cs="Times New Roman"/>
      <w:sz w:val="28"/>
      <w:szCs w:val="28"/>
      <w:lang w:eastAsia="ru-RU"/>
    </w:rPr>
  </w:style>
  <w:style w:type="paragraph" w:customStyle="1" w:styleId="ConsPlusTitle">
    <w:name w:val="ConsPlusTitle"/>
    <w:uiPriority w:val="99"/>
    <w:rsid w:val="00096B5F"/>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c">
    <w:name w:val="Hyperlink"/>
    <w:basedOn w:val="a0"/>
    <w:uiPriority w:val="99"/>
    <w:unhideWhenUsed/>
    <w:rsid w:val="00096B5F"/>
    <w:rPr>
      <w:color w:val="0000FF" w:themeColor="hyperlink"/>
      <w:u w:val="single"/>
    </w:rPr>
  </w:style>
  <w:style w:type="paragraph" w:styleId="ad">
    <w:name w:val="List Paragraph"/>
    <w:basedOn w:val="a"/>
    <w:uiPriority w:val="34"/>
    <w:qFormat/>
    <w:rsid w:val="00415CC3"/>
    <w:pPr>
      <w:spacing w:after="0" w:line="240" w:lineRule="auto"/>
      <w:ind w:left="720"/>
      <w:contextualSpacing/>
    </w:pPr>
    <w:rPr>
      <w:rFonts w:ascii="Times New Roman" w:eastAsia="Times New Roman" w:hAnsi="Times New Roman" w:cs="Times New Roman"/>
      <w:sz w:val="20"/>
      <w:szCs w:val="20"/>
      <w:lang w:eastAsia="ru-RU"/>
    </w:rPr>
  </w:style>
  <w:style w:type="paragraph" w:styleId="ae">
    <w:name w:val="Title"/>
    <w:basedOn w:val="a"/>
    <w:link w:val="af"/>
    <w:qFormat/>
    <w:rsid w:val="00E93376"/>
    <w:pPr>
      <w:spacing w:after="0" w:line="240" w:lineRule="auto"/>
      <w:jc w:val="center"/>
    </w:pPr>
    <w:rPr>
      <w:rFonts w:ascii="Times New Roman" w:eastAsia="Times New Roman" w:hAnsi="Times New Roman" w:cs="Times New Roman"/>
      <w:sz w:val="28"/>
      <w:szCs w:val="20"/>
      <w:lang w:eastAsia="ru-RU"/>
    </w:rPr>
  </w:style>
  <w:style w:type="character" w:customStyle="1" w:styleId="af">
    <w:name w:val="Название Знак"/>
    <w:basedOn w:val="a0"/>
    <w:link w:val="ae"/>
    <w:rsid w:val="00E93376"/>
    <w:rPr>
      <w:rFonts w:ascii="Times New Roman" w:eastAsia="Times New Roman" w:hAnsi="Times New Roman" w:cs="Times New Roman"/>
      <w:sz w:val="28"/>
      <w:szCs w:val="20"/>
      <w:lang w:eastAsia="ru-RU"/>
    </w:rPr>
  </w:style>
  <w:style w:type="character" w:styleId="af0">
    <w:name w:val="Strong"/>
    <w:basedOn w:val="a0"/>
    <w:uiPriority w:val="22"/>
    <w:qFormat/>
    <w:rsid w:val="0032665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70F7"/>
  </w:style>
  <w:style w:type="paragraph" w:styleId="2">
    <w:name w:val="heading 2"/>
    <w:basedOn w:val="a"/>
    <w:next w:val="a"/>
    <w:link w:val="20"/>
    <w:uiPriority w:val="9"/>
    <w:semiHidden/>
    <w:unhideWhenUsed/>
    <w:qFormat/>
    <w:rsid w:val="00F14F77"/>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5781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7819"/>
    <w:rPr>
      <w:rFonts w:ascii="Tahoma" w:hAnsi="Tahoma" w:cs="Tahoma"/>
      <w:sz w:val="16"/>
      <w:szCs w:val="16"/>
    </w:rPr>
  </w:style>
  <w:style w:type="paragraph" w:styleId="a5">
    <w:name w:val="header"/>
    <w:basedOn w:val="a"/>
    <w:link w:val="a6"/>
    <w:uiPriority w:val="99"/>
    <w:unhideWhenUsed/>
    <w:rsid w:val="0084552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4552F"/>
  </w:style>
  <w:style w:type="paragraph" w:styleId="a7">
    <w:name w:val="footer"/>
    <w:basedOn w:val="a"/>
    <w:link w:val="a8"/>
    <w:uiPriority w:val="99"/>
    <w:unhideWhenUsed/>
    <w:rsid w:val="0084552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4552F"/>
  </w:style>
  <w:style w:type="character" w:customStyle="1" w:styleId="20">
    <w:name w:val="Заголовок 2 Знак"/>
    <w:basedOn w:val="a0"/>
    <w:link w:val="2"/>
    <w:uiPriority w:val="9"/>
    <w:semiHidden/>
    <w:rsid w:val="00F14F77"/>
    <w:rPr>
      <w:rFonts w:asciiTheme="majorHAnsi" w:eastAsiaTheme="majorEastAsia" w:hAnsiTheme="majorHAnsi" w:cstheme="majorBidi"/>
      <w:b/>
      <w:bCs/>
      <w:color w:val="4F81BD" w:themeColor="accent1"/>
      <w:sz w:val="26"/>
      <w:szCs w:val="26"/>
      <w:lang w:eastAsia="ru-RU"/>
    </w:rPr>
  </w:style>
  <w:style w:type="character" w:styleId="a9">
    <w:name w:val="page number"/>
    <w:uiPriority w:val="99"/>
    <w:unhideWhenUsed/>
    <w:rsid w:val="00F14F77"/>
  </w:style>
  <w:style w:type="character" w:customStyle="1" w:styleId="Bodytext2">
    <w:name w:val="Body text (2)_"/>
    <w:rsid w:val="00F14F77"/>
    <w:rPr>
      <w:rFonts w:ascii="Times New Roman" w:hAnsi="Times New Roman"/>
      <w:sz w:val="21"/>
      <w:szCs w:val="21"/>
    </w:rPr>
  </w:style>
  <w:style w:type="table" w:styleId="aa">
    <w:name w:val="Table Grid"/>
    <w:basedOn w:val="a1"/>
    <w:uiPriority w:val="59"/>
    <w:rsid w:val="00F14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Стиль порядка"/>
    <w:basedOn w:val="a"/>
    <w:rsid w:val="00F14F77"/>
    <w:pPr>
      <w:tabs>
        <w:tab w:val="left" w:pos="1080"/>
        <w:tab w:val="left" w:pos="1260"/>
      </w:tabs>
      <w:spacing w:after="0" w:line="360" w:lineRule="auto"/>
      <w:ind w:firstLine="720"/>
      <w:jc w:val="both"/>
    </w:pPr>
    <w:rPr>
      <w:rFonts w:ascii="Times New Roman" w:eastAsia="Times New Roman" w:hAnsi="Times New Roman" w:cs="Times New Roman"/>
      <w:sz w:val="28"/>
      <w:szCs w:val="28"/>
      <w:lang w:eastAsia="ru-RU"/>
    </w:rPr>
  </w:style>
  <w:style w:type="paragraph" w:customStyle="1" w:styleId="ConsPlusTitle">
    <w:name w:val="ConsPlusTitle"/>
    <w:uiPriority w:val="99"/>
    <w:rsid w:val="00096B5F"/>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c">
    <w:name w:val="Hyperlink"/>
    <w:basedOn w:val="a0"/>
    <w:uiPriority w:val="99"/>
    <w:unhideWhenUsed/>
    <w:rsid w:val="00096B5F"/>
    <w:rPr>
      <w:color w:val="0000FF" w:themeColor="hyperlink"/>
      <w:u w:val="single"/>
    </w:rPr>
  </w:style>
  <w:style w:type="paragraph" w:styleId="ad">
    <w:name w:val="List Paragraph"/>
    <w:basedOn w:val="a"/>
    <w:uiPriority w:val="34"/>
    <w:qFormat/>
    <w:rsid w:val="00415CC3"/>
    <w:pPr>
      <w:spacing w:after="0" w:line="240" w:lineRule="auto"/>
      <w:ind w:left="720"/>
      <w:contextualSpacing/>
    </w:pPr>
    <w:rPr>
      <w:rFonts w:ascii="Times New Roman" w:eastAsia="Times New Roman" w:hAnsi="Times New Roman" w:cs="Times New Roman"/>
      <w:sz w:val="20"/>
      <w:szCs w:val="20"/>
      <w:lang w:eastAsia="ru-RU"/>
    </w:rPr>
  </w:style>
  <w:style w:type="paragraph" w:styleId="ae">
    <w:name w:val="Title"/>
    <w:basedOn w:val="a"/>
    <w:link w:val="af"/>
    <w:qFormat/>
    <w:rsid w:val="00E93376"/>
    <w:pPr>
      <w:spacing w:after="0" w:line="240" w:lineRule="auto"/>
      <w:jc w:val="center"/>
    </w:pPr>
    <w:rPr>
      <w:rFonts w:ascii="Times New Roman" w:eastAsia="Times New Roman" w:hAnsi="Times New Roman" w:cs="Times New Roman"/>
      <w:sz w:val="28"/>
      <w:szCs w:val="20"/>
      <w:lang w:eastAsia="ru-RU"/>
    </w:rPr>
  </w:style>
  <w:style w:type="character" w:customStyle="1" w:styleId="af">
    <w:name w:val="Название Знак"/>
    <w:basedOn w:val="a0"/>
    <w:link w:val="ae"/>
    <w:rsid w:val="00E93376"/>
    <w:rPr>
      <w:rFonts w:ascii="Times New Roman" w:eastAsia="Times New Roman" w:hAnsi="Times New Roman" w:cs="Times New Roman"/>
      <w:sz w:val="28"/>
      <w:szCs w:val="20"/>
      <w:lang w:eastAsia="ru-RU"/>
    </w:rPr>
  </w:style>
  <w:style w:type="character" w:styleId="af0">
    <w:name w:val="Strong"/>
    <w:basedOn w:val="a0"/>
    <w:uiPriority w:val="22"/>
    <w:qFormat/>
    <w:rsid w:val="003266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464D12A33D31D67443C05986E74BC660897BC08774DB4B3CEE652D34F97E809F14EF03D54ED687919737EC275C56A9B88786A5272542D73Bb1mE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FC773FADFF0B36C88367266574F9FBC145075FC3A60AD0138636CC645811B95AB225B1154EAA9403707EAA19F54D332C501F3525FA54WF42H" TargetMode="External"/><Relationship Id="rId4" Type="http://schemas.openxmlformats.org/officeDocument/2006/relationships/settings" Target="settings.xml"/><Relationship Id="rId9" Type="http://schemas.openxmlformats.org/officeDocument/2006/relationships/hyperlink" Target="consultantplus://offline/ref=464D12A33D31D67443C05986E74BC660897BC08774DB4B3CEE652D34F97E809F14EF03D747D08FC3C178ED7B1902BAB98386A72239b4m2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TotalTime>
  <Pages>8</Pages>
  <Words>2819</Words>
  <Characters>16073</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Башенова Алина Саменовна</dc:creator>
  <cp:lastModifiedBy>Дыхно Наталья Валерьевна</cp:lastModifiedBy>
  <cp:revision>13</cp:revision>
  <cp:lastPrinted>2022-05-11T12:13:00Z</cp:lastPrinted>
  <dcterms:created xsi:type="dcterms:W3CDTF">2022-05-11T06:59:00Z</dcterms:created>
  <dcterms:modified xsi:type="dcterms:W3CDTF">2022-05-11T12:14:00Z</dcterms:modified>
</cp:coreProperties>
</file>